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F73" w:rsidRDefault="00A20F73" w:rsidP="0093141D">
      <w:pPr>
        <w:spacing w:after="0" w:line="240" w:lineRule="auto"/>
        <w:rPr>
          <w:rFonts w:ascii="Times New Roman" w:hAnsi="Times New Roman" w:cs="Times New Roman"/>
          <w:b/>
          <w:bCs/>
          <w:i/>
          <w:iCs/>
          <w:sz w:val="24"/>
          <w:szCs w:val="24"/>
          <w:lang w:eastAsia="fr-FR"/>
        </w:rPr>
      </w:pPr>
      <w:bookmarkStart w:id="0" w:name="_GoBack"/>
      <w:bookmarkEnd w:id="0"/>
      <w:r>
        <w:rPr>
          <w:rFonts w:ascii="Times New Roman" w:hAnsi="Times New Roman" w:cs="Times New Roman"/>
          <w:noProof/>
          <w:sz w:val="24"/>
          <w:szCs w:val="24"/>
        </w:rPr>
        <w:drawing>
          <wp:anchor distT="0" distB="0" distL="114300" distR="114300" simplePos="0" relativeHeight="251658240" behindDoc="0" locked="0" layoutInCell="1" allowOverlap="1" wp14:anchorId="0E24138F" wp14:editId="190F1DDC">
            <wp:simplePos x="0" y="0"/>
            <wp:positionH relativeFrom="column">
              <wp:posOffset>99695</wp:posOffset>
            </wp:positionH>
            <wp:positionV relativeFrom="paragraph">
              <wp:posOffset>134620</wp:posOffset>
            </wp:positionV>
            <wp:extent cx="1571625" cy="1495425"/>
            <wp:effectExtent l="0" t="0" r="0" b="9525"/>
            <wp:wrapSquare wrapText="bothSides"/>
            <wp:docPr id="1" name="صورة 1" descr="Description: K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Description: KU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1625" cy="1495425"/>
                    </a:xfrm>
                    <a:prstGeom prst="rect">
                      <a:avLst/>
                    </a:prstGeom>
                    <a:noFill/>
                    <a:ln>
                      <a:noFill/>
                    </a:ln>
                  </pic:spPr>
                </pic:pic>
              </a:graphicData>
            </a:graphic>
            <wp14:sizeRelV relativeFrom="margin">
              <wp14:pctHeight>0</wp14:pctHeight>
            </wp14:sizeRelV>
          </wp:anchor>
        </w:drawing>
      </w:r>
    </w:p>
    <w:p w:rsidR="00A20F73" w:rsidRDefault="00A20F73" w:rsidP="0093141D">
      <w:pPr>
        <w:spacing w:after="0" w:line="240" w:lineRule="auto"/>
        <w:rPr>
          <w:rFonts w:ascii="Times New Roman" w:hAnsi="Times New Roman" w:cs="Times New Roman"/>
          <w:b/>
          <w:bCs/>
          <w:i/>
          <w:iCs/>
          <w:sz w:val="24"/>
          <w:szCs w:val="24"/>
          <w:lang w:eastAsia="fr-FR"/>
        </w:rPr>
      </w:pPr>
    </w:p>
    <w:p w:rsidR="00A20F73" w:rsidRDefault="00A20F73" w:rsidP="0093141D">
      <w:pPr>
        <w:spacing w:after="0" w:line="240" w:lineRule="auto"/>
        <w:rPr>
          <w:rFonts w:ascii="Times New Roman" w:hAnsi="Times New Roman" w:cs="Times New Roman"/>
          <w:b/>
          <w:bCs/>
          <w:i/>
          <w:iCs/>
          <w:sz w:val="24"/>
          <w:szCs w:val="24"/>
          <w:lang w:eastAsia="fr-FR"/>
        </w:rPr>
      </w:pPr>
    </w:p>
    <w:p w:rsidR="00A20F73" w:rsidRDefault="00A20F73" w:rsidP="0093141D">
      <w:pPr>
        <w:spacing w:after="0" w:line="240" w:lineRule="auto"/>
        <w:rPr>
          <w:rFonts w:ascii="Times New Roman" w:hAnsi="Times New Roman" w:cs="Times New Roman"/>
          <w:b/>
          <w:bCs/>
          <w:i/>
          <w:iCs/>
          <w:sz w:val="24"/>
          <w:szCs w:val="24"/>
          <w:lang w:eastAsia="fr-FR"/>
        </w:rPr>
      </w:pPr>
    </w:p>
    <w:p w:rsidR="00A20F73" w:rsidRDefault="00A20F73" w:rsidP="0093141D">
      <w:pPr>
        <w:spacing w:after="0" w:line="240" w:lineRule="auto"/>
        <w:rPr>
          <w:rFonts w:ascii="Times New Roman" w:hAnsi="Times New Roman" w:cs="Times New Roman"/>
          <w:b/>
          <w:bCs/>
          <w:i/>
          <w:iCs/>
          <w:sz w:val="24"/>
          <w:szCs w:val="24"/>
          <w:lang w:eastAsia="fr-FR"/>
        </w:rPr>
      </w:pPr>
    </w:p>
    <w:p w:rsidR="00A20F73" w:rsidRDefault="00A20F73" w:rsidP="0093141D">
      <w:pPr>
        <w:spacing w:after="0" w:line="240" w:lineRule="auto"/>
        <w:rPr>
          <w:rFonts w:ascii="Times New Roman" w:hAnsi="Times New Roman" w:cs="Times New Roman"/>
          <w:b/>
          <w:bCs/>
          <w:i/>
          <w:iCs/>
          <w:sz w:val="24"/>
          <w:szCs w:val="24"/>
          <w:lang w:eastAsia="fr-FR"/>
        </w:rPr>
      </w:pPr>
    </w:p>
    <w:p w:rsidR="00A20F73" w:rsidRDefault="00A20F73" w:rsidP="0093141D">
      <w:pPr>
        <w:spacing w:after="0" w:line="240" w:lineRule="auto"/>
        <w:rPr>
          <w:rFonts w:ascii="Times New Roman" w:hAnsi="Times New Roman" w:cs="Times New Roman"/>
          <w:b/>
          <w:bCs/>
          <w:i/>
          <w:iCs/>
          <w:sz w:val="24"/>
          <w:szCs w:val="24"/>
          <w:lang w:eastAsia="fr-FR"/>
        </w:rPr>
      </w:pPr>
    </w:p>
    <w:p w:rsidR="00A20F73" w:rsidRDefault="00A20F73" w:rsidP="0093141D">
      <w:pPr>
        <w:spacing w:after="0" w:line="240" w:lineRule="auto"/>
        <w:rPr>
          <w:rFonts w:ascii="Times New Roman" w:hAnsi="Times New Roman" w:cs="Times New Roman"/>
          <w:b/>
          <w:bCs/>
          <w:i/>
          <w:iCs/>
          <w:sz w:val="24"/>
          <w:szCs w:val="24"/>
          <w:lang w:eastAsia="fr-FR"/>
        </w:rPr>
      </w:pPr>
    </w:p>
    <w:p w:rsidR="00A20F73" w:rsidRDefault="00A20F73" w:rsidP="0093141D">
      <w:pPr>
        <w:spacing w:after="0" w:line="240" w:lineRule="auto"/>
        <w:rPr>
          <w:rFonts w:ascii="Times New Roman" w:hAnsi="Times New Roman" w:cs="Times New Roman"/>
          <w:b/>
          <w:bCs/>
          <w:i/>
          <w:iCs/>
          <w:sz w:val="24"/>
          <w:szCs w:val="24"/>
          <w:lang w:eastAsia="fr-FR"/>
        </w:rPr>
      </w:pPr>
    </w:p>
    <w:p w:rsidR="00A20F73" w:rsidRDefault="00A20F73" w:rsidP="0093141D">
      <w:pPr>
        <w:spacing w:after="0" w:line="240" w:lineRule="auto"/>
        <w:rPr>
          <w:rFonts w:ascii="Times New Roman" w:hAnsi="Times New Roman" w:cs="Times New Roman"/>
          <w:b/>
          <w:bCs/>
          <w:i/>
          <w:iCs/>
          <w:sz w:val="24"/>
          <w:szCs w:val="24"/>
          <w:lang w:eastAsia="fr-FR"/>
        </w:rPr>
      </w:pPr>
    </w:p>
    <w:p w:rsidR="00A20F73" w:rsidRDefault="00A20F73" w:rsidP="0093141D">
      <w:pPr>
        <w:spacing w:after="0" w:line="240" w:lineRule="auto"/>
        <w:rPr>
          <w:rFonts w:ascii="Times New Roman" w:hAnsi="Times New Roman" w:cs="Times New Roman"/>
          <w:b/>
          <w:bCs/>
          <w:i/>
          <w:iCs/>
          <w:sz w:val="24"/>
          <w:szCs w:val="24"/>
          <w:lang w:eastAsia="fr-FR"/>
        </w:rPr>
      </w:pPr>
    </w:p>
    <w:p w:rsidR="0093141D" w:rsidRDefault="0093141D" w:rsidP="0093141D">
      <w:pPr>
        <w:spacing w:after="0" w:line="240" w:lineRule="auto"/>
        <w:rPr>
          <w:rFonts w:ascii="Times New Roman" w:hAnsi="Times New Roman" w:cs="Times New Roman"/>
          <w:b/>
          <w:bCs/>
          <w:i/>
          <w:iCs/>
          <w:sz w:val="24"/>
          <w:szCs w:val="24"/>
          <w:lang w:eastAsia="fr-FR"/>
        </w:rPr>
      </w:pPr>
      <w:r>
        <w:rPr>
          <w:rFonts w:ascii="Times New Roman" w:hAnsi="Times New Roman" w:cs="Times New Roman"/>
          <w:b/>
          <w:bCs/>
          <w:i/>
          <w:iCs/>
          <w:sz w:val="24"/>
          <w:szCs w:val="24"/>
          <w:lang w:eastAsia="fr-FR"/>
        </w:rPr>
        <w:t>Ministry of Higher Education &amp; Scientific Research</w:t>
      </w:r>
    </w:p>
    <w:p w:rsidR="0093141D" w:rsidRDefault="0093141D" w:rsidP="0093141D">
      <w:pPr>
        <w:spacing w:after="0" w:line="240" w:lineRule="auto"/>
        <w:rPr>
          <w:rFonts w:ascii="Times New Roman" w:hAnsi="Times New Roman" w:cs="Times New Roman"/>
          <w:b/>
          <w:bCs/>
          <w:i/>
          <w:iCs/>
          <w:sz w:val="24"/>
          <w:szCs w:val="24"/>
          <w:lang w:eastAsia="fr-FR"/>
        </w:rPr>
      </w:pPr>
      <w:r>
        <w:rPr>
          <w:rFonts w:ascii="Times New Roman" w:hAnsi="Times New Roman" w:cs="Times New Roman"/>
          <w:b/>
          <w:bCs/>
          <w:i/>
          <w:iCs/>
          <w:sz w:val="24"/>
          <w:szCs w:val="24"/>
          <w:lang w:eastAsia="fr-FR"/>
        </w:rPr>
        <w:t xml:space="preserve">University of </w:t>
      </w:r>
      <w:proofErr w:type="spellStart"/>
      <w:r>
        <w:rPr>
          <w:rFonts w:ascii="Times New Roman" w:hAnsi="Times New Roman" w:cs="Times New Roman"/>
          <w:b/>
          <w:bCs/>
          <w:i/>
          <w:iCs/>
          <w:sz w:val="24"/>
          <w:szCs w:val="24"/>
          <w:lang w:eastAsia="fr-FR"/>
        </w:rPr>
        <w:t>Kufa</w:t>
      </w:r>
      <w:proofErr w:type="spellEnd"/>
    </w:p>
    <w:p w:rsidR="0093141D" w:rsidRDefault="0093141D" w:rsidP="0093141D">
      <w:pPr>
        <w:spacing w:after="0" w:line="240" w:lineRule="auto"/>
        <w:rPr>
          <w:rFonts w:ascii="Times New Roman" w:hAnsi="Times New Roman" w:cs="Times New Roman"/>
          <w:b/>
          <w:bCs/>
          <w:i/>
          <w:iCs/>
          <w:sz w:val="24"/>
          <w:szCs w:val="24"/>
          <w:lang w:eastAsia="fr-FR"/>
        </w:rPr>
      </w:pPr>
      <w:r>
        <w:rPr>
          <w:rFonts w:ascii="Times New Roman" w:hAnsi="Times New Roman" w:cs="Times New Roman"/>
          <w:b/>
          <w:bCs/>
          <w:i/>
          <w:iCs/>
          <w:sz w:val="24"/>
          <w:szCs w:val="24"/>
          <w:lang w:eastAsia="fr-FR"/>
        </w:rPr>
        <w:t>Faculty of Physical Education &amp; Athletics</w:t>
      </w:r>
    </w:p>
    <w:p w:rsidR="0093141D" w:rsidRDefault="0093141D" w:rsidP="0093141D">
      <w:pPr>
        <w:spacing w:after="0" w:line="240" w:lineRule="auto"/>
        <w:rPr>
          <w:rFonts w:ascii="Times New Roman" w:hAnsi="Times New Roman" w:cs="Times New Roman"/>
          <w:i/>
          <w:iCs/>
          <w:sz w:val="24"/>
          <w:szCs w:val="24"/>
          <w:lang w:eastAsia="fr-FR"/>
        </w:rPr>
      </w:pPr>
    </w:p>
    <w:p w:rsidR="0093141D" w:rsidRPr="0093141D" w:rsidRDefault="0093141D" w:rsidP="0093141D">
      <w:pPr>
        <w:spacing w:after="0" w:line="240" w:lineRule="auto"/>
        <w:rPr>
          <w:rFonts w:ascii="Times New Roman" w:hAnsi="Times New Roman" w:cs="Times New Roman"/>
          <w:i/>
          <w:iCs/>
          <w:sz w:val="24"/>
          <w:szCs w:val="24"/>
          <w:lang w:eastAsia="fr-FR"/>
        </w:rPr>
      </w:pPr>
    </w:p>
    <w:p w:rsidR="0093141D" w:rsidRDefault="0093141D" w:rsidP="0093141D">
      <w:pPr>
        <w:spacing w:after="0" w:line="240" w:lineRule="auto"/>
        <w:rPr>
          <w:rFonts w:ascii="Times New Roman" w:hAnsi="Times New Roman" w:cs="Times New Roman"/>
          <w:b/>
          <w:bCs/>
          <w:i/>
          <w:iCs/>
          <w:sz w:val="24"/>
          <w:szCs w:val="24"/>
          <w:lang w:eastAsia="fr-FR"/>
        </w:rPr>
      </w:pPr>
    </w:p>
    <w:p w:rsidR="00134FFD" w:rsidRPr="00F86FC4" w:rsidRDefault="00F86FC4" w:rsidP="00F86FC4">
      <w:pPr>
        <w:spacing w:after="0" w:line="240" w:lineRule="auto"/>
        <w:jc w:val="center"/>
        <w:rPr>
          <w:rFonts w:ascii="Times New Roman" w:hAnsi="Times New Roman" w:cs="Times New Roman"/>
          <w:b/>
          <w:bCs/>
          <w:sz w:val="50"/>
          <w:szCs w:val="50"/>
          <w:lang w:eastAsia="fr-FR"/>
        </w:rPr>
      </w:pPr>
      <w:r w:rsidRPr="00F86FC4">
        <w:rPr>
          <w:rFonts w:ascii="Times New Roman" w:hAnsi="Times New Roman" w:cs="Times New Roman"/>
          <w:b/>
          <w:bCs/>
          <w:sz w:val="50"/>
          <w:szCs w:val="50"/>
          <w:lang w:eastAsia="fr-FR"/>
        </w:rPr>
        <w:t>The impact of special exercises in the evolution of some of the physical abilities and performance of the (third wave) blitz and rapid transmission among young players handball</w:t>
      </w:r>
    </w:p>
    <w:p w:rsidR="0093141D" w:rsidRPr="00A20F73" w:rsidRDefault="0093141D" w:rsidP="00A20F73">
      <w:pPr>
        <w:spacing w:after="0" w:line="240" w:lineRule="auto"/>
        <w:rPr>
          <w:rFonts w:ascii="Times New Roman" w:hAnsi="Times New Roman" w:cs="Times New Roman"/>
          <w:b/>
          <w:bCs/>
          <w:i/>
          <w:iCs/>
          <w:sz w:val="52"/>
          <w:szCs w:val="52"/>
          <w:lang w:eastAsia="fr-FR"/>
        </w:rPr>
      </w:pPr>
      <w:r>
        <w:rPr>
          <w:rFonts w:ascii="Times New Roman" w:hAnsi="Times New Roman" w:cs="Times New Roman"/>
          <w:b/>
          <w:bCs/>
          <w:i/>
          <w:iCs/>
          <w:sz w:val="52"/>
          <w:szCs w:val="52"/>
          <w:lang w:eastAsia="fr-FR"/>
        </w:rPr>
        <w:t xml:space="preserve">   </w:t>
      </w:r>
    </w:p>
    <w:p w:rsidR="0093141D" w:rsidRDefault="0093141D" w:rsidP="0093141D">
      <w:pPr>
        <w:spacing w:after="0" w:line="240" w:lineRule="auto"/>
        <w:jc w:val="center"/>
        <w:rPr>
          <w:rFonts w:ascii="Times New Roman" w:hAnsi="Times New Roman" w:cs="Times New Roman"/>
          <w:b/>
          <w:bCs/>
          <w:i/>
          <w:iCs/>
          <w:sz w:val="32"/>
          <w:szCs w:val="32"/>
          <w:lang w:eastAsia="fr-FR"/>
        </w:rPr>
      </w:pPr>
      <w:r>
        <w:rPr>
          <w:rFonts w:ascii="Times New Roman" w:hAnsi="Times New Roman" w:cs="Times New Roman"/>
          <w:b/>
          <w:bCs/>
          <w:i/>
          <w:iCs/>
          <w:sz w:val="32"/>
          <w:szCs w:val="32"/>
          <w:lang w:eastAsia="fr-FR"/>
        </w:rPr>
        <w:t>A Thesis</w:t>
      </w:r>
    </w:p>
    <w:p w:rsidR="0093141D" w:rsidRDefault="0093141D" w:rsidP="0093141D">
      <w:pPr>
        <w:spacing w:after="0" w:line="240" w:lineRule="auto"/>
        <w:jc w:val="center"/>
        <w:rPr>
          <w:rFonts w:ascii="Times New Roman" w:hAnsi="Times New Roman" w:cs="Times New Roman"/>
          <w:b/>
          <w:bCs/>
          <w:i/>
          <w:iCs/>
          <w:sz w:val="32"/>
          <w:szCs w:val="32"/>
          <w:lang w:eastAsia="fr-FR"/>
        </w:rPr>
      </w:pPr>
      <w:r>
        <w:rPr>
          <w:rFonts w:ascii="Times New Roman" w:hAnsi="Times New Roman" w:cs="Times New Roman"/>
          <w:b/>
          <w:bCs/>
          <w:i/>
          <w:iCs/>
          <w:sz w:val="32"/>
          <w:szCs w:val="32"/>
          <w:lang w:eastAsia="fr-FR"/>
        </w:rPr>
        <w:t xml:space="preserve">Submitted to the Council of the Faculty of Physical </w:t>
      </w:r>
      <w:r w:rsidRPr="0093141D">
        <w:rPr>
          <w:rFonts w:ascii="Times New Roman" w:hAnsi="Times New Roman" w:cs="Times New Roman"/>
          <w:b/>
          <w:bCs/>
          <w:i/>
          <w:iCs/>
          <w:sz w:val="32"/>
          <w:szCs w:val="32"/>
          <w:lang w:eastAsia="fr-FR"/>
        </w:rPr>
        <w:t xml:space="preserve">Education </w:t>
      </w:r>
      <w:r>
        <w:rPr>
          <w:rFonts w:ascii="Times New Roman" w:hAnsi="Times New Roman" w:cs="Times New Roman"/>
          <w:b/>
          <w:bCs/>
          <w:i/>
          <w:iCs/>
          <w:sz w:val="32"/>
          <w:szCs w:val="32"/>
          <w:lang w:eastAsia="fr-FR"/>
        </w:rPr>
        <w:t>&amp; Athletics</w:t>
      </w:r>
      <w:r w:rsidRPr="004D5382">
        <w:rPr>
          <w:rFonts w:ascii="Times New Roman" w:hAnsi="Times New Roman" w:cs="Times New Roman"/>
          <w:b/>
          <w:bCs/>
          <w:i/>
          <w:iCs/>
          <w:sz w:val="32"/>
          <w:szCs w:val="32"/>
          <w:lang w:eastAsia="fr-FR"/>
        </w:rPr>
        <w:t xml:space="preserve"> </w:t>
      </w:r>
      <w:r>
        <w:rPr>
          <w:rFonts w:ascii="Times New Roman" w:hAnsi="Times New Roman" w:cs="Times New Roman"/>
          <w:b/>
          <w:bCs/>
          <w:i/>
          <w:iCs/>
          <w:sz w:val="32"/>
          <w:szCs w:val="32"/>
          <w:lang w:eastAsia="fr-FR"/>
        </w:rPr>
        <w:t xml:space="preserve">/University of </w:t>
      </w:r>
      <w:proofErr w:type="spellStart"/>
      <w:r>
        <w:rPr>
          <w:rFonts w:ascii="Times New Roman" w:hAnsi="Times New Roman" w:cs="Times New Roman"/>
          <w:b/>
          <w:bCs/>
          <w:i/>
          <w:iCs/>
          <w:sz w:val="32"/>
          <w:szCs w:val="32"/>
          <w:lang w:eastAsia="fr-FR"/>
        </w:rPr>
        <w:t>Kufa</w:t>
      </w:r>
      <w:proofErr w:type="spellEnd"/>
    </w:p>
    <w:p w:rsidR="0093141D" w:rsidRDefault="0093141D" w:rsidP="0093141D">
      <w:pPr>
        <w:spacing w:after="0" w:line="240" w:lineRule="auto"/>
        <w:jc w:val="center"/>
        <w:rPr>
          <w:rFonts w:ascii="Times New Roman" w:hAnsi="Times New Roman" w:cs="Times New Roman"/>
          <w:b/>
          <w:bCs/>
          <w:i/>
          <w:iCs/>
          <w:sz w:val="32"/>
          <w:szCs w:val="32"/>
          <w:lang w:eastAsia="fr-FR"/>
        </w:rPr>
      </w:pPr>
      <w:r>
        <w:rPr>
          <w:rFonts w:ascii="Times New Roman" w:hAnsi="Times New Roman" w:cs="Times New Roman"/>
          <w:b/>
          <w:bCs/>
          <w:i/>
          <w:iCs/>
          <w:sz w:val="32"/>
          <w:szCs w:val="32"/>
          <w:lang w:eastAsia="fr-FR"/>
        </w:rPr>
        <w:t>As Partial Fulfillment of the Requirements for the Master Degree in</w:t>
      </w:r>
      <w:r>
        <w:rPr>
          <w:rFonts w:ascii="Times New Roman" w:hAnsi="Times New Roman" w:cs="Times New Roman"/>
          <w:b/>
          <w:bCs/>
          <w:i/>
          <w:iCs/>
          <w:sz w:val="24"/>
          <w:szCs w:val="24"/>
          <w:lang w:eastAsia="fr-FR"/>
        </w:rPr>
        <w:t xml:space="preserve"> </w:t>
      </w:r>
      <w:r>
        <w:rPr>
          <w:rFonts w:ascii="Times New Roman" w:hAnsi="Times New Roman" w:cs="Times New Roman"/>
          <w:b/>
          <w:bCs/>
          <w:i/>
          <w:iCs/>
          <w:sz w:val="32"/>
          <w:szCs w:val="32"/>
          <w:lang w:eastAsia="fr-FR"/>
        </w:rPr>
        <w:t>Physical Education</w:t>
      </w:r>
    </w:p>
    <w:p w:rsidR="0093141D" w:rsidRDefault="0093141D" w:rsidP="0093141D">
      <w:pPr>
        <w:spacing w:after="0" w:line="240" w:lineRule="auto"/>
        <w:rPr>
          <w:rFonts w:ascii="Times New Roman" w:hAnsi="Times New Roman" w:cs="Times New Roman"/>
          <w:i/>
          <w:iCs/>
          <w:sz w:val="24"/>
          <w:szCs w:val="24"/>
          <w:lang w:eastAsia="fr-FR"/>
        </w:rPr>
      </w:pPr>
    </w:p>
    <w:p w:rsidR="0093141D" w:rsidRDefault="0093141D" w:rsidP="0093141D">
      <w:pPr>
        <w:spacing w:after="0" w:line="240" w:lineRule="auto"/>
        <w:rPr>
          <w:rFonts w:ascii="Times New Roman" w:hAnsi="Times New Roman" w:cs="Times New Roman"/>
          <w:i/>
          <w:iCs/>
          <w:sz w:val="24"/>
          <w:szCs w:val="24"/>
          <w:lang w:eastAsia="fr-FR"/>
        </w:rPr>
      </w:pPr>
    </w:p>
    <w:p w:rsidR="0093141D" w:rsidRDefault="0093141D" w:rsidP="0093141D">
      <w:pPr>
        <w:spacing w:after="0" w:line="240" w:lineRule="auto"/>
        <w:jc w:val="center"/>
        <w:rPr>
          <w:rFonts w:ascii="Times New Roman" w:hAnsi="Times New Roman" w:cs="Times New Roman"/>
          <w:b/>
          <w:bCs/>
          <w:i/>
          <w:iCs/>
          <w:sz w:val="32"/>
          <w:szCs w:val="32"/>
          <w:lang w:eastAsia="fr-FR"/>
        </w:rPr>
      </w:pPr>
      <w:r>
        <w:rPr>
          <w:rFonts w:ascii="Times New Roman" w:hAnsi="Times New Roman" w:cs="Times New Roman"/>
          <w:b/>
          <w:bCs/>
          <w:i/>
          <w:iCs/>
          <w:sz w:val="32"/>
          <w:szCs w:val="32"/>
          <w:lang w:eastAsia="fr-FR"/>
        </w:rPr>
        <w:t>By</w:t>
      </w:r>
    </w:p>
    <w:p w:rsidR="0093141D" w:rsidRDefault="0093141D" w:rsidP="0093141D">
      <w:pPr>
        <w:spacing w:after="0" w:line="240" w:lineRule="auto"/>
        <w:jc w:val="center"/>
        <w:rPr>
          <w:rFonts w:ascii="Times New Roman" w:hAnsi="Times New Roman" w:cs="Times New Roman"/>
          <w:b/>
          <w:bCs/>
          <w:i/>
          <w:iCs/>
          <w:sz w:val="32"/>
          <w:szCs w:val="32"/>
          <w:lang w:eastAsia="fr-FR"/>
        </w:rPr>
      </w:pPr>
      <w:proofErr w:type="spellStart"/>
      <w:r>
        <w:rPr>
          <w:rFonts w:ascii="Times New Roman" w:hAnsi="Times New Roman" w:cs="Times New Roman"/>
          <w:b/>
          <w:bCs/>
          <w:i/>
          <w:iCs/>
          <w:sz w:val="32"/>
          <w:szCs w:val="32"/>
          <w:lang w:eastAsia="fr-FR"/>
        </w:rPr>
        <w:t>Hayder</w:t>
      </w:r>
      <w:proofErr w:type="spellEnd"/>
      <w:r>
        <w:rPr>
          <w:rFonts w:ascii="Times New Roman" w:hAnsi="Times New Roman" w:cs="Times New Roman"/>
          <w:b/>
          <w:bCs/>
          <w:i/>
          <w:iCs/>
          <w:sz w:val="32"/>
          <w:szCs w:val="32"/>
          <w:lang w:eastAsia="fr-FR"/>
        </w:rPr>
        <w:t xml:space="preserve"> </w:t>
      </w:r>
      <w:proofErr w:type="spellStart"/>
      <w:r>
        <w:rPr>
          <w:rFonts w:ascii="Times New Roman" w:hAnsi="Times New Roman" w:cs="Times New Roman"/>
          <w:b/>
          <w:bCs/>
          <w:i/>
          <w:iCs/>
          <w:sz w:val="32"/>
          <w:szCs w:val="32"/>
          <w:lang w:eastAsia="fr-FR"/>
        </w:rPr>
        <w:t>Abdulwahid</w:t>
      </w:r>
      <w:proofErr w:type="spellEnd"/>
      <w:r>
        <w:rPr>
          <w:rFonts w:ascii="Times New Roman" w:hAnsi="Times New Roman" w:cs="Times New Roman"/>
          <w:b/>
          <w:bCs/>
          <w:i/>
          <w:iCs/>
          <w:sz w:val="32"/>
          <w:szCs w:val="32"/>
          <w:lang w:eastAsia="fr-FR"/>
        </w:rPr>
        <w:t xml:space="preserve"> </w:t>
      </w:r>
      <w:proofErr w:type="spellStart"/>
      <w:r>
        <w:rPr>
          <w:rFonts w:ascii="Times New Roman" w:hAnsi="Times New Roman" w:cs="Times New Roman"/>
          <w:b/>
          <w:bCs/>
          <w:i/>
          <w:iCs/>
          <w:sz w:val="32"/>
          <w:szCs w:val="32"/>
          <w:lang w:eastAsia="fr-FR"/>
        </w:rPr>
        <w:t>Cheloob</w:t>
      </w:r>
      <w:proofErr w:type="spellEnd"/>
    </w:p>
    <w:p w:rsidR="0093141D" w:rsidRDefault="0093141D" w:rsidP="0093141D">
      <w:pPr>
        <w:spacing w:after="0" w:line="240" w:lineRule="auto"/>
        <w:jc w:val="center"/>
        <w:rPr>
          <w:rFonts w:ascii="Times New Roman" w:hAnsi="Times New Roman" w:cs="Times New Roman"/>
          <w:b/>
          <w:bCs/>
          <w:i/>
          <w:iCs/>
          <w:sz w:val="32"/>
          <w:szCs w:val="32"/>
          <w:lang w:eastAsia="fr-FR"/>
        </w:rPr>
      </w:pPr>
    </w:p>
    <w:p w:rsidR="0093141D" w:rsidRDefault="0093141D" w:rsidP="0093141D">
      <w:pPr>
        <w:spacing w:after="0" w:line="240" w:lineRule="auto"/>
        <w:jc w:val="center"/>
        <w:rPr>
          <w:rFonts w:ascii="Times New Roman" w:hAnsi="Times New Roman" w:cs="Times New Roman"/>
          <w:b/>
          <w:bCs/>
          <w:i/>
          <w:iCs/>
          <w:sz w:val="32"/>
          <w:szCs w:val="32"/>
          <w:lang w:eastAsia="fr-FR"/>
        </w:rPr>
      </w:pPr>
      <w:r>
        <w:rPr>
          <w:rFonts w:ascii="Times New Roman" w:hAnsi="Times New Roman" w:cs="Times New Roman"/>
          <w:b/>
          <w:bCs/>
          <w:i/>
          <w:iCs/>
          <w:sz w:val="32"/>
          <w:szCs w:val="32"/>
          <w:lang w:eastAsia="fr-FR"/>
        </w:rPr>
        <w:t>Supervised by</w:t>
      </w:r>
    </w:p>
    <w:p w:rsidR="0093141D" w:rsidRDefault="0093141D" w:rsidP="0093141D">
      <w:pPr>
        <w:spacing w:after="0" w:line="240" w:lineRule="auto"/>
        <w:jc w:val="center"/>
        <w:rPr>
          <w:rFonts w:ascii="Times New Roman" w:hAnsi="Times New Roman" w:cs="Times New Roman"/>
          <w:b/>
          <w:bCs/>
          <w:i/>
          <w:iCs/>
          <w:sz w:val="32"/>
          <w:szCs w:val="32"/>
          <w:lang w:eastAsia="fr-FR"/>
        </w:rPr>
      </w:pPr>
    </w:p>
    <w:p w:rsidR="0093141D" w:rsidRDefault="0093141D" w:rsidP="0093141D">
      <w:pPr>
        <w:spacing w:after="0" w:line="240" w:lineRule="auto"/>
        <w:jc w:val="center"/>
        <w:rPr>
          <w:rFonts w:ascii="Times New Roman" w:hAnsi="Times New Roman" w:cs="Times New Roman"/>
          <w:b/>
          <w:bCs/>
          <w:i/>
          <w:iCs/>
          <w:sz w:val="32"/>
          <w:szCs w:val="32"/>
          <w:lang w:eastAsia="fr-FR"/>
        </w:rPr>
      </w:pPr>
      <w:r>
        <w:rPr>
          <w:rFonts w:ascii="Times New Roman" w:hAnsi="Times New Roman" w:cs="Times New Roman"/>
          <w:b/>
          <w:bCs/>
          <w:i/>
          <w:iCs/>
          <w:sz w:val="32"/>
          <w:szCs w:val="32"/>
          <w:lang w:eastAsia="fr-FR"/>
        </w:rPr>
        <w:t xml:space="preserve">Asst. Prof. Dr. </w:t>
      </w:r>
      <w:proofErr w:type="spellStart"/>
      <w:r>
        <w:rPr>
          <w:rFonts w:ascii="Times New Roman" w:hAnsi="Times New Roman" w:cs="Times New Roman"/>
          <w:b/>
          <w:bCs/>
          <w:i/>
          <w:iCs/>
          <w:sz w:val="32"/>
          <w:szCs w:val="32"/>
          <w:lang w:eastAsia="fr-FR"/>
        </w:rPr>
        <w:t>Fadhil</w:t>
      </w:r>
      <w:proofErr w:type="spellEnd"/>
      <w:r>
        <w:rPr>
          <w:rFonts w:ascii="Times New Roman" w:hAnsi="Times New Roman" w:cs="Times New Roman"/>
          <w:b/>
          <w:bCs/>
          <w:i/>
          <w:iCs/>
          <w:sz w:val="32"/>
          <w:szCs w:val="32"/>
          <w:lang w:eastAsia="fr-FR"/>
        </w:rPr>
        <w:t xml:space="preserve"> </w:t>
      </w:r>
      <w:proofErr w:type="spellStart"/>
      <w:r>
        <w:rPr>
          <w:rFonts w:ascii="Times New Roman" w:hAnsi="Times New Roman" w:cs="Times New Roman"/>
          <w:b/>
          <w:bCs/>
          <w:i/>
          <w:iCs/>
          <w:sz w:val="32"/>
          <w:szCs w:val="32"/>
          <w:lang w:eastAsia="fr-FR"/>
        </w:rPr>
        <w:t>Kurdi</w:t>
      </w:r>
      <w:proofErr w:type="spellEnd"/>
      <w:r>
        <w:rPr>
          <w:rFonts w:ascii="Times New Roman" w:hAnsi="Times New Roman" w:cs="Times New Roman"/>
          <w:b/>
          <w:bCs/>
          <w:i/>
          <w:iCs/>
          <w:sz w:val="32"/>
          <w:szCs w:val="32"/>
          <w:lang w:eastAsia="fr-FR"/>
        </w:rPr>
        <w:t xml:space="preserve"> </w:t>
      </w:r>
      <w:proofErr w:type="spellStart"/>
      <w:r>
        <w:rPr>
          <w:rFonts w:ascii="Times New Roman" w:hAnsi="Times New Roman" w:cs="Times New Roman"/>
          <w:b/>
          <w:bCs/>
          <w:i/>
          <w:iCs/>
          <w:sz w:val="32"/>
          <w:szCs w:val="32"/>
          <w:lang w:eastAsia="fr-FR"/>
        </w:rPr>
        <w:t>Shlaga</w:t>
      </w:r>
      <w:proofErr w:type="spellEnd"/>
    </w:p>
    <w:p w:rsidR="0093141D" w:rsidRDefault="0093141D" w:rsidP="0093141D">
      <w:pPr>
        <w:spacing w:after="0" w:line="240" w:lineRule="auto"/>
        <w:jc w:val="center"/>
        <w:rPr>
          <w:rFonts w:ascii="Times New Roman" w:hAnsi="Times New Roman" w:cs="Times New Roman"/>
          <w:b/>
          <w:bCs/>
          <w:i/>
          <w:iCs/>
          <w:sz w:val="32"/>
          <w:szCs w:val="32"/>
          <w:lang w:eastAsia="fr-FR"/>
        </w:rPr>
      </w:pPr>
    </w:p>
    <w:p w:rsidR="0093141D" w:rsidRDefault="0093141D" w:rsidP="0093141D">
      <w:pPr>
        <w:spacing w:after="0" w:line="240" w:lineRule="auto"/>
        <w:rPr>
          <w:rFonts w:ascii="Times New Roman" w:hAnsi="Times New Roman" w:cs="Times New Roman"/>
          <w:b/>
          <w:bCs/>
          <w:i/>
          <w:iCs/>
          <w:sz w:val="32"/>
          <w:szCs w:val="32"/>
          <w:lang w:eastAsia="fr-FR"/>
        </w:rPr>
      </w:pPr>
      <w:r>
        <w:rPr>
          <w:rFonts w:ascii="Times New Roman" w:hAnsi="Times New Roman" w:cs="Times New Roman"/>
          <w:b/>
          <w:bCs/>
          <w:i/>
          <w:iCs/>
          <w:sz w:val="32"/>
          <w:szCs w:val="32"/>
          <w:lang w:eastAsia="fr-FR"/>
        </w:rPr>
        <w:t xml:space="preserve">        </w:t>
      </w:r>
    </w:p>
    <w:p w:rsidR="00A20F73" w:rsidRDefault="0093141D" w:rsidP="00A20F73">
      <w:pPr>
        <w:spacing w:after="0" w:line="240" w:lineRule="auto"/>
        <w:rPr>
          <w:rFonts w:ascii="Times New Roman" w:hAnsi="Times New Roman" w:cs="Times New Roman"/>
          <w:b/>
          <w:bCs/>
          <w:i/>
          <w:iCs/>
          <w:sz w:val="32"/>
          <w:szCs w:val="32"/>
          <w:lang w:eastAsia="fr-FR"/>
        </w:rPr>
      </w:pPr>
      <w:r>
        <w:rPr>
          <w:rFonts w:ascii="Times New Roman" w:hAnsi="Times New Roman" w:cs="Times New Roman"/>
          <w:b/>
          <w:bCs/>
          <w:i/>
          <w:iCs/>
          <w:sz w:val="32"/>
          <w:szCs w:val="32"/>
          <w:lang w:eastAsia="fr-FR"/>
        </w:rPr>
        <w:t xml:space="preserve">   </w:t>
      </w:r>
      <w:r w:rsidR="00A20F73">
        <w:rPr>
          <w:rFonts w:ascii="Times New Roman" w:hAnsi="Times New Roman" w:cs="Times New Roman"/>
          <w:b/>
          <w:bCs/>
          <w:i/>
          <w:iCs/>
          <w:sz w:val="32"/>
          <w:szCs w:val="32"/>
          <w:lang w:eastAsia="fr-FR"/>
        </w:rPr>
        <w:t xml:space="preserve"> </w:t>
      </w:r>
      <w:r>
        <w:rPr>
          <w:rFonts w:ascii="Times New Roman" w:hAnsi="Times New Roman" w:cs="Times New Roman"/>
          <w:b/>
          <w:bCs/>
          <w:i/>
          <w:iCs/>
          <w:sz w:val="32"/>
          <w:szCs w:val="32"/>
          <w:lang w:eastAsia="fr-FR"/>
        </w:rPr>
        <w:t xml:space="preserve"> </w:t>
      </w:r>
      <w:r w:rsidR="00A20F73">
        <w:rPr>
          <w:rFonts w:ascii="Times New Roman" w:hAnsi="Times New Roman" w:cs="Times New Roman"/>
          <w:b/>
          <w:bCs/>
          <w:i/>
          <w:iCs/>
          <w:sz w:val="32"/>
          <w:szCs w:val="32"/>
          <w:lang w:eastAsia="fr-FR"/>
        </w:rPr>
        <w:t xml:space="preserve"> </w:t>
      </w:r>
    </w:p>
    <w:p w:rsidR="0093141D" w:rsidRDefault="0093141D" w:rsidP="00A20F73">
      <w:pPr>
        <w:spacing w:after="0" w:line="240" w:lineRule="auto"/>
        <w:rPr>
          <w:rFonts w:ascii="Times New Roman" w:hAnsi="Times New Roman" w:cs="Times New Roman"/>
          <w:b/>
          <w:bCs/>
          <w:i/>
          <w:iCs/>
          <w:sz w:val="32"/>
          <w:szCs w:val="32"/>
          <w:lang w:eastAsia="fr-FR"/>
        </w:rPr>
      </w:pPr>
      <w:r>
        <w:rPr>
          <w:rFonts w:ascii="Times New Roman" w:hAnsi="Times New Roman" w:cs="Times New Roman"/>
          <w:b/>
          <w:bCs/>
          <w:i/>
          <w:iCs/>
          <w:sz w:val="32"/>
          <w:szCs w:val="32"/>
          <w:lang w:eastAsia="fr-FR"/>
        </w:rPr>
        <w:t xml:space="preserve">  2016 A.D.  </w:t>
      </w:r>
      <w:r w:rsidR="00A20F73">
        <w:rPr>
          <w:rFonts w:ascii="Times New Roman" w:hAnsi="Times New Roman" w:cs="Times New Roman"/>
          <w:b/>
          <w:bCs/>
          <w:i/>
          <w:iCs/>
          <w:sz w:val="32"/>
          <w:szCs w:val="32"/>
          <w:lang w:eastAsia="fr-FR"/>
        </w:rPr>
        <w:t xml:space="preserve">        </w:t>
      </w:r>
      <w:r>
        <w:rPr>
          <w:rFonts w:ascii="Times New Roman" w:hAnsi="Times New Roman" w:cs="Times New Roman"/>
          <w:b/>
          <w:bCs/>
          <w:i/>
          <w:iCs/>
          <w:sz w:val="32"/>
          <w:szCs w:val="32"/>
          <w:lang w:eastAsia="fr-FR"/>
        </w:rPr>
        <w:t xml:space="preserve">                  </w:t>
      </w:r>
      <w:r w:rsidR="00A20F73">
        <w:rPr>
          <w:rFonts w:ascii="Times New Roman" w:hAnsi="Times New Roman" w:cs="Times New Roman"/>
          <w:b/>
          <w:bCs/>
          <w:i/>
          <w:iCs/>
          <w:sz w:val="32"/>
          <w:szCs w:val="32"/>
          <w:lang w:eastAsia="fr-FR"/>
        </w:rPr>
        <w:t xml:space="preserve">  </w:t>
      </w:r>
      <w:r>
        <w:rPr>
          <w:rFonts w:ascii="Times New Roman" w:hAnsi="Times New Roman" w:cs="Times New Roman"/>
          <w:b/>
          <w:bCs/>
          <w:i/>
          <w:iCs/>
          <w:sz w:val="32"/>
          <w:szCs w:val="32"/>
          <w:lang w:eastAsia="fr-FR"/>
        </w:rPr>
        <w:t xml:space="preserve">             </w:t>
      </w:r>
      <w:r w:rsidR="00C80E47">
        <w:rPr>
          <w:rFonts w:ascii="Times New Roman" w:hAnsi="Times New Roman" w:cs="Times New Roman"/>
          <w:b/>
          <w:bCs/>
          <w:i/>
          <w:iCs/>
          <w:sz w:val="32"/>
          <w:szCs w:val="32"/>
          <w:lang w:eastAsia="fr-FR"/>
        </w:rPr>
        <w:t xml:space="preserve">               </w:t>
      </w:r>
      <w:r>
        <w:rPr>
          <w:rFonts w:ascii="Times New Roman" w:hAnsi="Times New Roman" w:cs="Times New Roman"/>
          <w:b/>
          <w:bCs/>
          <w:i/>
          <w:iCs/>
          <w:sz w:val="32"/>
          <w:szCs w:val="32"/>
          <w:lang w:eastAsia="fr-FR"/>
        </w:rPr>
        <w:t xml:space="preserve">                     1437A.H.</w:t>
      </w:r>
    </w:p>
    <w:p w:rsidR="0093141D" w:rsidRDefault="0093141D" w:rsidP="0093141D">
      <w:pPr>
        <w:spacing w:after="0" w:line="240" w:lineRule="auto"/>
        <w:rPr>
          <w:rFonts w:ascii="Times New Roman" w:hAnsi="Times New Roman" w:cs="Times New Roman"/>
          <w:b/>
          <w:bCs/>
          <w:i/>
          <w:iCs/>
          <w:sz w:val="32"/>
          <w:szCs w:val="32"/>
          <w:lang w:eastAsia="fr-FR"/>
        </w:rPr>
      </w:pPr>
    </w:p>
    <w:p w:rsidR="00BE6499" w:rsidRPr="007F61C7" w:rsidRDefault="002200DF" w:rsidP="007F61C7">
      <w:pPr>
        <w:jc w:val="center"/>
        <w:rPr>
          <w:rFonts w:ascii="Simplified Arabic" w:hAnsi="Simplified Arabic" w:cs="Simplified Arabic"/>
          <w:b/>
          <w:bCs/>
          <w:sz w:val="36"/>
          <w:szCs w:val="36"/>
          <w:lang w:bidi="ar-IQ"/>
        </w:rPr>
      </w:pPr>
      <w:r w:rsidRPr="007F61C7">
        <w:rPr>
          <w:rFonts w:ascii="Simplified Arabic" w:hAnsi="Simplified Arabic" w:cs="Simplified Arabic"/>
          <w:b/>
          <w:bCs/>
          <w:sz w:val="36"/>
          <w:szCs w:val="36"/>
          <w:lang w:bidi="ar-IQ"/>
        </w:rPr>
        <w:lastRenderedPageBreak/>
        <w:t>Abstract</w:t>
      </w:r>
    </w:p>
    <w:p w:rsidR="00134FFD" w:rsidRDefault="00134FFD" w:rsidP="000B6EAF">
      <w:pPr>
        <w:jc w:val="both"/>
        <w:rPr>
          <w:rFonts w:ascii="Simplified Arabic" w:hAnsi="Simplified Arabic" w:cs="Simplified Arabic"/>
          <w:sz w:val="28"/>
          <w:szCs w:val="28"/>
          <w:lang w:bidi="ar-IQ"/>
        </w:rPr>
      </w:pPr>
      <w:r>
        <w:rPr>
          <w:rFonts w:ascii="Simplified Arabic" w:hAnsi="Simplified Arabic" w:cs="Simplified Arabic"/>
          <w:sz w:val="28"/>
          <w:szCs w:val="28"/>
          <w:lang w:bidi="ar-IQ"/>
        </w:rPr>
        <w:t xml:space="preserve">Included message on five </w:t>
      </w:r>
      <w:r w:rsidR="000B6EAF" w:rsidRPr="000B6EAF">
        <w:rPr>
          <w:rFonts w:ascii="Simplified Arabic" w:hAnsi="Simplified Arabic" w:cs="Simplified Arabic"/>
          <w:sz w:val="28"/>
          <w:szCs w:val="28"/>
          <w:lang w:bidi="ar-IQ"/>
        </w:rPr>
        <w:t>section</w:t>
      </w:r>
      <w:r w:rsidR="000B6EAF">
        <w:rPr>
          <w:rFonts w:ascii="Simplified Arabic" w:hAnsi="Simplified Arabic" w:cs="Simplified Arabic"/>
          <w:sz w:val="28"/>
          <w:szCs w:val="28"/>
          <w:lang w:bidi="ar-IQ"/>
        </w:rPr>
        <w:t>s</w:t>
      </w:r>
      <w:r>
        <w:rPr>
          <w:rFonts w:ascii="Simplified Arabic" w:hAnsi="Simplified Arabic" w:cs="Simplified Arabic"/>
          <w:sz w:val="28"/>
          <w:szCs w:val="28"/>
          <w:lang w:bidi="ar-IQ"/>
        </w:rPr>
        <w:t xml:space="preserve"> :</w:t>
      </w:r>
    </w:p>
    <w:p w:rsidR="000A4F48" w:rsidRDefault="00134FFD" w:rsidP="000B6EAF">
      <w:pPr>
        <w:jc w:val="both"/>
        <w:rPr>
          <w:rFonts w:ascii="Simplified Arabic" w:hAnsi="Simplified Arabic" w:cs="Simplified Arabic"/>
          <w:sz w:val="28"/>
          <w:szCs w:val="28"/>
          <w:lang w:bidi="ar-IQ"/>
        </w:rPr>
      </w:pPr>
      <w:r>
        <w:rPr>
          <w:rFonts w:ascii="Simplified Arabic" w:hAnsi="Simplified Arabic" w:cs="Simplified Arabic"/>
          <w:sz w:val="28"/>
          <w:szCs w:val="28"/>
          <w:lang w:bidi="ar-IQ"/>
        </w:rPr>
        <w:t>Included first</w:t>
      </w:r>
      <w:r w:rsidR="000B6EAF">
        <w:rPr>
          <w:rFonts w:ascii="Simplified Arabic" w:hAnsi="Simplified Arabic" w:cs="Simplified Arabic"/>
          <w:sz w:val="28"/>
          <w:szCs w:val="28"/>
          <w:lang w:bidi="ar-IQ"/>
        </w:rPr>
        <w:t xml:space="preserve"> section</w:t>
      </w:r>
      <w:r>
        <w:rPr>
          <w:rFonts w:ascii="Simplified Arabic" w:hAnsi="Simplified Arabic" w:cs="Simplified Arabic"/>
          <w:sz w:val="28"/>
          <w:szCs w:val="28"/>
          <w:lang w:bidi="ar-IQ"/>
        </w:rPr>
        <w:t>: introduction to research and the most importance which is based on the reality show handball where one of the games that feature fun and excitement and thrill , games represent a leading position among the competing nations and the center since it evolved treme</w:t>
      </w:r>
      <w:r w:rsidR="000A4F48">
        <w:rPr>
          <w:rFonts w:ascii="Simplified Arabic" w:hAnsi="Simplified Arabic" w:cs="Simplified Arabic"/>
          <w:sz w:val="28"/>
          <w:szCs w:val="28"/>
          <w:lang w:bidi="ar-IQ"/>
        </w:rPr>
        <w:t xml:space="preserve">ndously , </w:t>
      </w:r>
      <w:r w:rsidR="000A4F48" w:rsidRPr="000A4F48">
        <w:rPr>
          <w:rFonts w:ascii="Simplified Arabic" w:hAnsi="Simplified Arabic" w:cs="Simplified Arabic"/>
          <w:sz w:val="28"/>
          <w:szCs w:val="28"/>
          <w:lang w:bidi="ar-IQ"/>
        </w:rPr>
        <w:t>So it became a modern training methods is interest in all aspects of the achievement and accomplishment of these aspects</w:t>
      </w:r>
      <w:r w:rsidR="000A4F48">
        <w:rPr>
          <w:rFonts w:ascii="Simplified Arabic" w:hAnsi="Simplified Arabic" w:cs="Simplified Arabic"/>
          <w:sz w:val="28"/>
          <w:szCs w:val="28"/>
          <w:lang w:bidi="ar-IQ"/>
        </w:rPr>
        <w:t>,</w:t>
      </w:r>
      <w:r w:rsidR="000A4F48" w:rsidRPr="000A4F48">
        <w:rPr>
          <w:rFonts w:ascii="Simplified Arabic" w:hAnsi="Simplified Arabic" w:cs="Simplified Arabic"/>
          <w:sz w:val="28"/>
          <w:szCs w:val="28"/>
          <w:lang w:bidi="ar-IQ"/>
        </w:rPr>
        <w:t xml:space="preserve"> </w:t>
      </w:r>
      <w:r w:rsidR="000A4F48" w:rsidRPr="007F61C7">
        <w:rPr>
          <w:rFonts w:ascii="Simplified Arabic" w:hAnsi="Simplified Arabic" w:cs="Simplified Arabic"/>
          <w:sz w:val="28"/>
          <w:szCs w:val="28"/>
          <w:lang w:bidi="ar-IQ"/>
        </w:rPr>
        <w:t xml:space="preserve">preparing special exercises for developing some physical capabilities and third wave offence speed for its positive impact in surprising the competitor forcing him to retreat to a defensive position and </w:t>
      </w:r>
    </w:p>
    <w:p w:rsidR="000A4F48" w:rsidRDefault="000A4F48" w:rsidP="000A4F48">
      <w:pPr>
        <w:jc w:val="both"/>
        <w:rPr>
          <w:rFonts w:ascii="Simplified Arabic" w:hAnsi="Simplified Arabic" w:cs="Simplified Arabic"/>
          <w:sz w:val="28"/>
          <w:szCs w:val="28"/>
          <w:lang w:bidi="ar-IQ"/>
        </w:rPr>
      </w:pPr>
      <w:r w:rsidRPr="007F61C7">
        <w:rPr>
          <w:rFonts w:ascii="Simplified Arabic" w:hAnsi="Simplified Arabic" w:cs="Simplified Arabic"/>
          <w:sz w:val="28"/>
          <w:szCs w:val="28"/>
          <w:lang w:bidi="ar-IQ"/>
        </w:rPr>
        <w:t>leaving no space for him to take a right position.</w:t>
      </w:r>
    </w:p>
    <w:p w:rsidR="000A4F48" w:rsidRDefault="000A4F48" w:rsidP="000A4F48">
      <w:pPr>
        <w:jc w:val="both"/>
        <w:rPr>
          <w:rFonts w:ascii="Simplified Arabic" w:hAnsi="Simplified Arabic" w:cs="Simplified Arabic"/>
          <w:sz w:val="28"/>
          <w:szCs w:val="28"/>
          <w:lang w:bidi="ar-IQ"/>
        </w:rPr>
      </w:pPr>
      <w:r w:rsidRPr="000A4F48">
        <w:rPr>
          <w:rFonts w:ascii="Simplified Arabic" w:hAnsi="Simplified Arabic" w:cs="Simplified Arabic"/>
          <w:sz w:val="28"/>
          <w:szCs w:val="28"/>
          <w:lang w:bidi="ar-IQ"/>
        </w:rPr>
        <w:t>The research problem was crystallized through experience researcher as a former coach currently and note methods multi methods found that the lack of concentration of trainers does not support the exercises that follow the attack third wave and transmitter rapid</w:t>
      </w:r>
      <w:r>
        <w:rPr>
          <w:rFonts w:ascii="Simplified Arabic" w:hAnsi="Simplified Arabic" w:cs="Simplified Arabic"/>
          <w:sz w:val="28"/>
          <w:szCs w:val="28"/>
          <w:lang w:bidi="ar-IQ"/>
        </w:rPr>
        <w:t xml:space="preserve"> ,</w:t>
      </w:r>
      <w:r w:rsidRPr="000A4F48">
        <w:t xml:space="preserve"> </w:t>
      </w:r>
      <w:r w:rsidRPr="000A4F48">
        <w:rPr>
          <w:rFonts w:ascii="Simplified Arabic" w:hAnsi="Simplified Arabic" w:cs="Simplified Arabic"/>
          <w:sz w:val="28"/>
          <w:szCs w:val="28"/>
          <w:lang w:bidi="ar-IQ"/>
        </w:rPr>
        <w:t>And researcher believes that the means and methods and tactical skills in place do not lead to good results so now became the appetite for aggressive ways and a variety of methods depends on the surprise attack defense hijacker third wave and rapid transmission to score goals at the lowest possible period</w:t>
      </w:r>
      <w:r w:rsidR="000B6EAF">
        <w:rPr>
          <w:rFonts w:ascii="Simplified Arabic" w:hAnsi="Simplified Arabic" w:cs="Simplified Arabic"/>
          <w:sz w:val="28"/>
          <w:szCs w:val="28"/>
          <w:lang w:bidi="ar-IQ"/>
        </w:rPr>
        <w:t>.</w:t>
      </w:r>
    </w:p>
    <w:p w:rsidR="000B6EAF" w:rsidRDefault="000B6EAF" w:rsidP="000A4F48">
      <w:pPr>
        <w:jc w:val="both"/>
        <w:rPr>
          <w:rFonts w:ascii="Simplified Arabic" w:hAnsi="Simplified Arabic" w:cs="Simplified Arabic"/>
          <w:sz w:val="28"/>
          <w:szCs w:val="28"/>
          <w:lang w:bidi="ar-IQ"/>
        </w:rPr>
      </w:pPr>
      <w:r w:rsidRPr="000B6EAF">
        <w:rPr>
          <w:rFonts w:ascii="Simplified Arabic" w:hAnsi="Simplified Arabic" w:cs="Simplified Arabic"/>
          <w:sz w:val="28"/>
          <w:szCs w:val="28"/>
          <w:lang w:bidi="ar-IQ"/>
        </w:rPr>
        <w:t>The objectives of the research were eliminated, including the following</w:t>
      </w:r>
      <w:r>
        <w:rPr>
          <w:rFonts w:ascii="Simplified Arabic" w:hAnsi="Simplified Arabic" w:cs="Simplified Arabic"/>
          <w:sz w:val="28"/>
          <w:szCs w:val="28"/>
          <w:lang w:bidi="ar-IQ"/>
        </w:rPr>
        <w:t>:</w:t>
      </w:r>
    </w:p>
    <w:p w:rsidR="00FE55CE" w:rsidRPr="007F61C7" w:rsidRDefault="0057045C" w:rsidP="000B6EAF">
      <w:pPr>
        <w:pStyle w:val="a4"/>
        <w:numPr>
          <w:ilvl w:val="0"/>
          <w:numId w:val="3"/>
        </w:numPr>
        <w:jc w:val="both"/>
        <w:rPr>
          <w:rFonts w:ascii="Simplified Arabic" w:hAnsi="Simplified Arabic" w:cs="Simplified Arabic"/>
          <w:sz w:val="28"/>
          <w:szCs w:val="28"/>
          <w:lang w:bidi="ar-IQ"/>
        </w:rPr>
      </w:pPr>
      <w:r w:rsidRPr="007F61C7">
        <w:rPr>
          <w:rFonts w:ascii="Simplified Arabic" w:hAnsi="Simplified Arabic" w:cs="Simplified Arabic"/>
          <w:sz w:val="28"/>
          <w:szCs w:val="28"/>
          <w:lang w:bidi="ar-IQ"/>
        </w:rPr>
        <w:t xml:space="preserve">Preparing special exercises for developing some </w:t>
      </w:r>
      <w:r w:rsidR="00FE55CE" w:rsidRPr="007F61C7">
        <w:rPr>
          <w:rFonts w:ascii="Simplified Arabic" w:hAnsi="Simplified Arabic" w:cs="Simplified Arabic"/>
          <w:sz w:val="28"/>
          <w:szCs w:val="28"/>
          <w:lang w:bidi="ar-IQ"/>
        </w:rPr>
        <w:t xml:space="preserve">physical abilities and swift rapid offence (third wave) and speed passing of young </w:t>
      </w:r>
      <w:r w:rsidR="007F61C7" w:rsidRPr="007F61C7">
        <w:rPr>
          <w:rFonts w:ascii="Simplified Arabic" w:hAnsi="Simplified Arabic" w:cs="Simplified Arabic"/>
          <w:sz w:val="28"/>
          <w:szCs w:val="28"/>
          <w:lang w:bidi="ar-IQ"/>
        </w:rPr>
        <w:t>handball</w:t>
      </w:r>
      <w:r w:rsidR="00FE55CE" w:rsidRPr="007F61C7">
        <w:rPr>
          <w:rFonts w:ascii="Simplified Arabic" w:hAnsi="Simplified Arabic" w:cs="Simplified Arabic"/>
          <w:sz w:val="28"/>
          <w:szCs w:val="28"/>
          <w:lang w:bidi="ar-IQ"/>
        </w:rPr>
        <w:t xml:space="preserve"> players.</w:t>
      </w:r>
    </w:p>
    <w:p w:rsidR="00FE55CE" w:rsidRDefault="00FE55CE" w:rsidP="000B6EAF">
      <w:pPr>
        <w:pStyle w:val="a4"/>
        <w:numPr>
          <w:ilvl w:val="0"/>
          <w:numId w:val="3"/>
        </w:numPr>
        <w:jc w:val="both"/>
        <w:rPr>
          <w:rFonts w:ascii="Simplified Arabic" w:hAnsi="Simplified Arabic" w:cs="Simplified Arabic"/>
          <w:sz w:val="28"/>
          <w:szCs w:val="28"/>
          <w:lang w:bidi="ar-IQ"/>
        </w:rPr>
      </w:pPr>
      <w:r w:rsidRPr="007F61C7">
        <w:rPr>
          <w:rFonts w:ascii="Simplified Arabic" w:hAnsi="Simplified Arabic" w:cs="Simplified Arabic"/>
          <w:sz w:val="28"/>
          <w:szCs w:val="28"/>
          <w:lang w:bidi="ar-IQ"/>
        </w:rPr>
        <w:lastRenderedPageBreak/>
        <w:t xml:space="preserve">Being aware of the impact of special exercises for developing some physical abilities and swift rapid offence (third wave) and speed passing of young </w:t>
      </w:r>
      <w:r w:rsidR="007F61C7" w:rsidRPr="007F61C7">
        <w:rPr>
          <w:rFonts w:ascii="Simplified Arabic" w:hAnsi="Simplified Arabic" w:cs="Simplified Arabic"/>
          <w:sz w:val="28"/>
          <w:szCs w:val="28"/>
          <w:lang w:bidi="ar-IQ"/>
        </w:rPr>
        <w:t>handball</w:t>
      </w:r>
      <w:r w:rsidRPr="007F61C7">
        <w:rPr>
          <w:rFonts w:ascii="Simplified Arabic" w:hAnsi="Simplified Arabic" w:cs="Simplified Arabic"/>
          <w:sz w:val="28"/>
          <w:szCs w:val="28"/>
          <w:lang w:bidi="ar-IQ"/>
        </w:rPr>
        <w:t xml:space="preserve"> players.</w:t>
      </w:r>
    </w:p>
    <w:p w:rsidR="000B6EAF" w:rsidRDefault="000B6EAF" w:rsidP="000B6EAF">
      <w:pPr>
        <w:ind w:left="360"/>
        <w:jc w:val="both"/>
        <w:rPr>
          <w:rFonts w:ascii="Simplified Arabic" w:hAnsi="Simplified Arabic" w:cs="Simplified Arabic"/>
          <w:sz w:val="28"/>
          <w:szCs w:val="28"/>
          <w:lang w:bidi="ar-IQ"/>
        </w:rPr>
      </w:pPr>
      <w:r w:rsidRPr="000B6EAF">
        <w:rPr>
          <w:rFonts w:ascii="Simplified Arabic" w:hAnsi="Simplified Arabic" w:cs="Simplified Arabic"/>
          <w:sz w:val="28"/>
          <w:szCs w:val="28"/>
          <w:lang w:bidi="ar-IQ"/>
        </w:rPr>
        <w:t>The imposition of the research, summarize what comes</w:t>
      </w:r>
      <w:r>
        <w:rPr>
          <w:rFonts w:ascii="Simplified Arabic" w:hAnsi="Simplified Arabic" w:cs="Simplified Arabic"/>
          <w:sz w:val="28"/>
          <w:szCs w:val="28"/>
          <w:lang w:bidi="ar-IQ"/>
        </w:rPr>
        <w:t>:</w:t>
      </w:r>
    </w:p>
    <w:p w:rsidR="000B6EAF" w:rsidRDefault="000B6EAF" w:rsidP="000B6EAF">
      <w:pPr>
        <w:pStyle w:val="a4"/>
        <w:numPr>
          <w:ilvl w:val="0"/>
          <w:numId w:val="4"/>
        </w:numPr>
        <w:jc w:val="both"/>
        <w:rPr>
          <w:rFonts w:ascii="Simplified Arabic" w:hAnsi="Simplified Arabic" w:cs="Simplified Arabic"/>
          <w:sz w:val="28"/>
          <w:szCs w:val="28"/>
          <w:lang w:bidi="ar-IQ"/>
        </w:rPr>
      </w:pPr>
      <w:r w:rsidRPr="000B6EAF">
        <w:rPr>
          <w:rFonts w:ascii="Simplified Arabic" w:hAnsi="Simplified Arabic" w:cs="Simplified Arabic"/>
          <w:sz w:val="28"/>
          <w:szCs w:val="28"/>
          <w:lang w:bidi="ar-IQ"/>
        </w:rPr>
        <w:t>Of exercises for the stomach a positive impact in the evolution of some of the physical abilities and performance of the third wave blitz and rapid transmiss</w:t>
      </w:r>
      <w:r>
        <w:rPr>
          <w:rFonts w:ascii="Simplified Arabic" w:hAnsi="Simplified Arabic" w:cs="Simplified Arabic"/>
          <w:sz w:val="28"/>
          <w:szCs w:val="28"/>
          <w:lang w:bidi="ar-IQ"/>
        </w:rPr>
        <w:t>ion among young players handball.</w:t>
      </w:r>
    </w:p>
    <w:p w:rsidR="00EB139A" w:rsidRDefault="000B6EAF" w:rsidP="007F61C7">
      <w:pPr>
        <w:jc w:val="both"/>
        <w:rPr>
          <w:rFonts w:ascii="Simplified Arabic" w:hAnsi="Simplified Arabic" w:cs="Simplified Arabic"/>
          <w:sz w:val="28"/>
          <w:szCs w:val="28"/>
          <w:lang w:bidi="ar-IQ"/>
        </w:rPr>
      </w:pPr>
      <w:r w:rsidRPr="000B6EAF">
        <w:rPr>
          <w:rFonts w:ascii="Simplified Arabic" w:hAnsi="Simplified Arabic" w:cs="Simplified Arabic"/>
          <w:sz w:val="28"/>
          <w:szCs w:val="28"/>
          <w:lang w:bidi="ar-IQ"/>
        </w:rPr>
        <w:t>The second section of Article eat special theory of variables research has been touched on the concept of special exercises own hand reel, as well as stages blitz hand reel and physical abilities have been through this door touched on similar studies</w:t>
      </w:r>
      <w:r>
        <w:rPr>
          <w:rFonts w:ascii="Simplified Arabic" w:hAnsi="Simplified Arabic" w:cs="Simplified Arabic"/>
          <w:sz w:val="28"/>
          <w:szCs w:val="28"/>
          <w:lang w:bidi="ar-IQ"/>
        </w:rPr>
        <w:t xml:space="preserve"> </w:t>
      </w:r>
      <w:r w:rsidRPr="000B6EAF">
        <w:rPr>
          <w:rFonts w:ascii="Simplified Arabic" w:hAnsi="Simplified Arabic" w:cs="Simplified Arabic"/>
          <w:sz w:val="28"/>
          <w:szCs w:val="28"/>
          <w:lang w:bidi="ar-IQ"/>
        </w:rPr>
        <w:t>.</w:t>
      </w:r>
    </w:p>
    <w:p w:rsidR="007F61C7" w:rsidRDefault="00EB139A" w:rsidP="007F61C7">
      <w:pPr>
        <w:jc w:val="both"/>
        <w:rPr>
          <w:rFonts w:ascii="Simplified Arabic" w:hAnsi="Simplified Arabic" w:cs="Simplified Arabic"/>
          <w:sz w:val="28"/>
          <w:szCs w:val="28"/>
          <w:lang w:bidi="ar-IQ"/>
        </w:rPr>
      </w:pPr>
      <w:r>
        <w:rPr>
          <w:rFonts w:ascii="Simplified Arabic" w:hAnsi="Simplified Arabic" w:cs="Simplified Arabic"/>
          <w:sz w:val="28"/>
          <w:szCs w:val="28"/>
          <w:lang w:bidi="ar-IQ"/>
        </w:rPr>
        <w:t>The third section include</w:t>
      </w:r>
      <w:r w:rsidR="00FE55CE" w:rsidRPr="007F61C7">
        <w:rPr>
          <w:rFonts w:ascii="Simplified Arabic" w:hAnsi="Simplified Arabic" w:cs="Simplified Arabic"/>
          <w:sz w:val="28"/>
          <w:szCs w:val="28"/>
          <w:lang w:bidi="ar-IQ"/>
        </w:rPr>
        <w:t xml:space="preserve"> the experimental method with an experimental design for both the control and experimental groups with a post and pre</w:t>
      </w:r>
      <w:r w:rsidR="000267B6" w:rsidRPr="007F61C7">
        <w:rPr>
          <w:rFonts w:ascii="Simplified Arabic" w:hAnsi="Simplified Arabic" w:cs="Simplified Arabic"/>
          <w:sz w:val="28"/>
          <w:szCs w:val="28"/>
          <w:lang w:bidi="ar-IQ"/>
        </w:rPr>
        <w:t>-</w:t>
      </w:r>
      <w:r w:rsidR="00FE55CE" w:rsidRPr="007F61C7">
        <w:rPr>
          <w:rFonts w:ascii="Simplified Arabic" w:hAnsi="Simplified Arabic" w:cs="Simplified Arabic"/>
          <w:sz w:val="28"/>
          <w:szCs w:val="28"/>
          <w:lang w:bidi="ar-IQ"/>
        </w:rPr>
        <w:t xml:space="preserve">tests. The sample of the study comprised the teams of Middle Euphrates aged </w:t>
      </w:r>
      <w:r>
        <w:rPr>
          <w:rFonts w:ascii="Simplified Arabic" w:hAnsi="Simplified Arabic" w:cs="Simplified Arabic"/>
          <w:sz w:val="28"/>
          <w:szCs w:val="28"/>
          <w:lang w:bidi="ar-IQ"/>
        </w:rPr>
        <w:t>(</w:t>
      </w:r>
      <w:r w:rsidR="00FE55CE" w:rsidRPr="007F61C7">
        <w:rPr>
          <w:rFonts w:ascii="Simplified Arabic" w:hAnsi="Simplified Arabic" w:cs="Simplified Arabic"/>
          <w:sz w:val="28"/>
          <w:szCs w:val="28"/>
          <w:lang w:bidi="ar-IQ"/>
        </w:rPr>
        <w:t>17-19</w:t>
      </w:r>
      <w:r>
        <w:rPr>
          <w:rFonts w:ascii="Simplified Arabic" w:hAnsi="Simplified Arabic" w:cs="Simplified Arabic"/>
          <w:sz w:val="28"/>
          <w:szCs w:val="28"/>
          <w:lang w:bidi="ar-IQ"/>
        </w:rPr>
        <w:t>)</w:t>
      </w:r>
      <w:r w:rsidR="00FE55CE" w:rsidRPr="007F61C7">
        <w:rPr>
          <w:rFonts w:ascii="Simplified Arabic" w:hAnsi="Simplified Arabic" w:cs="Simplified Arabic"/>
          <w:sz w:val="28"/>
          <w:szCs w:val="28"/>
          <w:lang w:bidi="ar-IQ"/>
        </w:rPr>
        <w:t xml:space="preserve"> years. Then, the most important tests were decided as well as </w:t>
      </w:r>
      <w:r w:rsidR="000267B6" w:rsidRPr="007F61C7">
        <w:rPr>
          <w:rFonts w:ascii="Simplified Arabic" w:hAnsi="Simplified Arabic" w:cs="Simplified Arabic"/>
          <w:sz w:val="28"/>
          <w:szCs w:val="28"/>
          <w:lang w:bidi="ar-IQ"/>
        </w:rPr>
        <w:t xml:space="preserve">an analysis form for the pre-tests. Moreover, two games were organized for each group to measure the rapid offence performance and rapid passing. Afterwards, the exercises of the physical abilities were performed within a preset program  which comprised 24 training unit and performing the post-tests under the same circumstances and finding the data and processing them statistically using </w:t>
      </w:r>
    </w:p>
    <w:p w:rsidR="000267B6" w:rsidRDefault="000267B6" w:rsidP="007F61C7">
      <w:pPr>
        <w:jc w:val="both"/>
        <w:rPr>
          <w:rFonts w:ascii="Simplified Arabic" w:hAnsi="Simplified Arabic" w:cs="Simplified Arabic"/>
          <w:sz w:val="28"/>
          <w:szCs w:val="28"/>
          <w:lang w:bidi="ar-IQ"/>
        </w:rPr>
      </w:pPr>
      <w:proofErr w:type="spellStart"/>
      <w:r w:rsidRPr="007F61C7">
        <w:rPr>
          <w:rFonts w:ascii="Simplified Arabic" w:hAnsi="Simplified Arabic" w:cs="Simplified Arabic"/>
          <w:sz w:val="28"/>
          <w:szCs w:val="28"/>
          <w:lang w:bidi="ar-IQ"/>
        </w:rPr>
        <w:t>Spss</w:t>
      </w:r>
      <w:proofErr w:type="spellEnd"/>
      <w:r w:rsidRPr="007F61C7">
        <w:rPr>
          <w:rFonts w:ascii="Simplified Arabic" w:hAnsi="Simplified Arabic" w:cs="Simplified Arabic"/>
          <w:sz w:val="28"/>
          <w:szCs w:val="28"/>
          <w:lang w:bidi="ar-IQ"/>
        </w:rPr>
        <w:t>.</w:t>
      </w:r>
    </w:p>
    <w:p w:rsidR="00A20F73" w:rsidRDefault="00A20F73" w:rsidP="007F61C7">
      <w:pPr>
        <w:jc w:val="both"/>
        <w:rPr>
          <w:rFonts w:ascii="Simplified Arabic" w:hAnsi="Simplified Arabic" w:cs="Simplified Arabic"/>
          <w:sz w:val="28"/>
          <w:szCs w:val="28"/>
          <w:lang w:bidi="ar-IQ"/>
        </w:rPr>
      </w:pPr>
    </w:p>
    <w:p w:rsidR="00A20F73" w:rsidRDefault="00A20F73" w:rsidP="007F61C7">
      <w:pPr>
        <w:jc w:val="both"/>
        <w:rPr>
          <w:rFonts w:ascii="Simplified Arabic" w:hAnsi="Simplified Arabic" w:cs="Simplified Arabic"/>
          <w:sz w:val="28"/>
          <w:szCs w:val="28"/>
          <w:lang w:bidi="ar-IQ"/>
        </w:rPr>
      </w:pPr>
    </w:p>
    <w:p w:rsidR="00EB139A" w:rsidRPr="007F61C7" w:rsidRDefault="00EB139A" w:rsidP="007F61C7">
      <w:pPr>
        <w:jc w:val="both"/>
        <w:rPr>
          <w:rFonts w:ascii="Simplified Arabic" w:hAnsi="Simplified Arabic" w:cs="Simplified Arabic"/>
          <w:sz w:val="28"/>
          <w:szCs w:val="28"/>
          <w:lang w:bidi="ar-IQ"/>
        </w:rPr>
      </w:pPr>
    </w:p>
    <w:p w:rsidR="00EB139A" w:rsidRDefault="00EB139A" w:rsidP="007F61C7">
      <w:pPr>
        <w:jc w:val="both"/>
        <w:rPr>
          <w:rFonts w:ascii="Simplified Arabic" w:hAnsi="Simplified Arabic" w:cs="Simplified Arabic"/>
          <w:sz w:val="28"/>
          <w:szCs w:val="28"/>
          <w:lang w:bidi="ar-IQ"/>
        </w:rPr>
      </w:pPr>
      <w:r>
        <w:rPr>
          <w:rFonts w:ascii="Simplified Arabic" w:hAnsi="Simplified Arabic" w:cs="Simplified Arabic"/>
          <w:sz w:val="28"/>
          <w:szCs w:val="28"/>
          <w:lang w:bidi="ar-IQ"/>
        </w:rPr>
        <w:lastRenderedPageBreak/>
        <w:t xml:space="preserve">Forth section </w:t>
      </w:r>
      <w:r w:rsidRPr="00EB139A">
        <w:rPr>
          <w:rFonts w:ascii="Simplified Arabic" w:hAnsi="Simplified Arabic" w:cs="Simplified Arabic"/>
          <w:sz w:val="28"/>
          <w:szCs w:val="28"/>
          <w:lang w:bidi="ar-IQ"/>
        </w:rPr>
        <w:t xml:space="preserve"> has included a comprehensive presentation of all search results by columns graphs and tables and analysis and scientifically discussed through the use of the literature of sports training in order to achieve the goals and research hypotheses</w:t>
      </w:r>
      <w:r w:rsidR="00CF749F">
        <w:rPr>
          <w:rFonts w:ascii="Simplified Arabic" w:hAnsi="Simplified Arabic" w:cs="Simplified Arabic"/>
          <w:sz w:val="28"/>
          <w:szCs w:val="28"/>
          <w:lang w:bidi="ar-IQ"/>
        </w:rPr>
        <w:t>.</w:t>
      </w:r>
    </w:p>
    <w:p w:rsidR="00CF749F" w:rsidRDefault="000E0486" w:rsidP="007F61C7">
      <w:pPr>
        <w:jc w:val="both"/>
        <w:rPr>
          <w:rFonts w:ascii="Simplified Arabic" w:hAnsi="Simplified Arabic" w:cs="Simplified Arabic"/>
          <w:sz w:val="28"/>
          <w:szCs w:val="28"/>
          <w:lang w:bidi="ar-IQ"/>
        </w:rPr>
      </w:pPr>
      <w:r>
        <w:rPr>
          <w:rFonts w:ascii="Simplified Arabic" w:hAnsi="Simplified Arabic" w:cs="Simplified Arabic"/>
          <w:sz w:val="28"/>
          <w:szCs w:val="28"/>
          <w:lang w:bidi="ar-IQ"/>
        </w:rPr>
        <w:t xml:space="preserve">The fifth section </w:t>
      </w:r>
      <w:r w:rsidR="00CF749F" w:rsidRPr="00CF749F">
        <w:rPr>
          <w:rFonts w:ascii="Simplified Arabic" w:hAnsi="Simplified Arabic" w:cs="Simplified Arabic"/>
          <w:sz w:val="28"/>
          <w:szCs w:val="28"/>
          <w:lang w:bidi="ar-IQ"/>
        </w:rPr>
        <w:t>The researcher has reached a set of conclusions</w:t>
      </w:r>
      <w:r>
        <w:rPr>
          <w:rFonts w:ascii="Simplified Arabic" w:hAnsi="Simplified Arabic" w:cs="Simplified Arabic"/>
          <w:sz w:val="28"/>
          <w:szCs w:val="28"/>
          <w:lang w:bidi="ar-IQ"/>
        </w:rPr>
        <w:t>:</w:t>
      </w:r>
    </w:p>
    <w:p w:rsidR="000E0486" w:rsidRPr="000E0486" w:rsidRDefault="000E0486" w:rsidP="000E0486">
      <w:pPr>
        <w:rPr>
          <w:rFonts w:ascii="Simplified Arabic" w:hAnsi="Simplified Arabic" w:cs="Simplified Arabic"/>
          <w:sz w:val="28"/>
          <w:szCs w:val="28"/>
          <w:lang w:bidi="ar-IQ"/>
        </w:rPr>
      </w:pPr>
      <w:r w:rsidRPr="000E0486">
        <w:rPr>
          <w:rFonts w:ascii="Simplified Arabic" w:hAnsi="Simplified Arabic" w:cs="Simplified Arabic"/>
          <w:sz w:val="28"/>
          <w:szCs w:val="28"/>
          <w:lang w:bidi="ar-IQ"/>
        </w:rPr>
        <w:t>- To exercise</w:t>
      </w:r>
      <w:r>
        <w:rPr>
          <w:rFonts w:ascii="Simplified Arabic" w:hAnsi="Simplified Arabic" w:cs="Simplified Arabic"/>
          <w:sz w:val="28"/>
          <w:szCs w:val="28"/>
          <w:lang w:bidi="ar-IQ"/>
        </w:rPr>
        <w:t>s</w:t>
      </w:r>
      <w:r w:rsidRPr="000E0486">
        <w:rPr>
          <w:rFonts w:ascii="Simplified Arabic" w:hAnsi="Simplified Arabic" w:cs="Simplified Arabic"/>
          <w:sz w:val="28"/>
          <w:szCs w:val="28"/>
          <w:lang w:bidi="ar-IQ"/>
        </w:rPr>
        <w:t xml:space="preserve"> a positive influence for the development of physical abilities (strength characteristic speed of two arms, distinctive</w:t>
      </w:r>
      <w:r>
        <w:rPr>
          <w:rFonts w:ascii="Simplified Arabic" w:hAnsi="Simplified Arabic" w:cs="Simplified Arabic"/>
          <w:sz w:val="28"/>
          <w:szCs w:val="28"/>
          <w:lang w:bidi="ar-IQ"/>
        </w:rPr>
        <w:t xml:space="preserve"> force as quickly for the feet, carrying</w:t>
      </w:r>
      <w:r w:rsidRPr="000E0486">
        <w:rPr>
          <w:rFonts w:ascii="Simplified Arabic" w:hAnsi="Simplified Arabic" w:cs="Simplified Arabic"/>
          <w:sz w:val="28"/>
          <w:szCs w:val="28"/>
          <w:lang w:bidi="ar-IQ"/>
        </w:rPr>
        <w:t xml:space="preserve"> speed, transition speed, motor speed of response).</w:t>
      </w:r>
    </w:p>
    <w:p w:rsidR="000E0486" w:rsidRDefault="000E0486" w:rsidP="000E0486">
      <w:pPr>
        <w:jc w:val="both"/>
        <w:rPr>
          <w:rFonts w:ascii="Simplified Arabic" w:hAnsi="Simplified Arabic" w:cs="Simplified Arabic"/>
          <w:sz w:val="28"/>
          <w:szCs w:val="28"/>
          <w:lang w:bidi="ar-IQ"/>
        </w:rPr>
      </w:pPr>
      <w:r w:rsidRPr="000E0486">
        <w:rPr>
          <w:rFonts w:ascii="Simplified Arabic" w:hAnsi="Simplified Arabic" w:cs="Simplified Arabic"/>
          <w:sz w:val="28"/>
          <w:szCs w:val="28"/>
          <w:lang w:bidi="ar-IQ"/>
        </w:rPr>
        <w:t>- The duration of the independent variable of the number of doses and training ripples pregnancy inhaler was appropriate in creating adaptations reflect the extent of development in some of the physical abilities and performance of the third wave and rapid transmission and their achievemen</w:t>
      </w:r>
      <w:r>
        <w:rPr>
          <w:rFonts w:ascii="Simplified Arabic" w:hAnsi="Simplified Arabic" w:cs="Simplified Arabic"/>
          <w:sz w:val="28"/>
          <w:szCs w:val="28"/>
          <w:lang w:bidi="ar-IQ"/>
        </w:rPr>
        <w:t>t to the young players handball</w:t>
      </w:r>
      <w:r w:rsidRPr="000E0486">
        <w:rPr>
          <w:rFonts w:ascii="Simplified Arabic" w:hAnsi="Simplified Arabic" w:cs="Simplified Arabic"/>
          <w:sz w:val="28"/>
          <w:szCs w:val="28"/>
          <w:lang w:bidi="ar-IQ"/>
        </w:rPr>
        <w:t>.</w:t>
      </w:r>
    </w:p>
    <w:p w:rsidR="000267B6" w:rsidRDefault="000E0486" w:rsidP="007F61C7">
      <w:pPr>
        <w:jc w:val="both"/>
        <w:rPr>
          <w:rFonts w:ascii="Simplified Arabic" w:hAnsi="Simplified Arabic" w:cs="Simplified Arabic"/>
          <w:sz w:val="28"/>
          <w:szCs w:val="28"/>
          <w:lang w:bidi="ar-IQ"/>
        </w:rPr>
      </w:pPr>
      <w:r w:rsidRPr="000E0486">
        <w:rPr>
          <w:rFonts w:ascii="Simplified Arabic" w:hAnsi="Simplified Arabic" w:cs="Simplified Arabic"/>
          <w:sz w:val="28"/>
          <w:szCs w:val="28"/>
          <w:lang w:bidi="ar-IQ"/>
        </w:rPr>
        <w:t>Recommendations</w:t>
      </w:r>
      <w:r>
        <w:rPr>
          <w:rFonts w:ascii="Simplified Arabic" w:hAnsi="Simplified Arabic" w:cs="Simplified Arabic"/>
          <w:sz w:val="28"/>
          <w:szCs w:val="28"/>
          <w:lang w:bidi="ar-IQ"/>
        </w:rPr>
        <w:t xml:space="preserve"> included the importance are</w:t>
      </w:r>
      <w:r w:rsidR="000267B6" w:rsidRPr="007F61C7">
        <w:rPr>
          <w:rFonts w:ascii="Simplified Arabic" w:hAnsi="Simplified Arabic" w:cs="Simplified Arabic"/>
          <w:sz w:val="28"/>
          <w:szCs w:val="28"/>
          <w:lang w:bidi="ar-IQ"/>
        </w:rPr>
        <w:t>:</w:t>
      </w:r>
    </w:p>
    <w:p w:rsidR="000E0486" w:rsidRPr="000E0486" w:rsidRDefault="000E0486" w:rsidP="000E0486">
      <w:pPr>
        <w:rPr>
          <w:rFonts w:ascii="Simplified Arabic" w:hAnsi="Simplified Arabic" w:cs="Simplified Arabic"/>
          <w:sz w:val="28"/>
          <w:szCs w:val="28"/>
          <w:lang w:bidi="ar-IQ"/>
        </w:rPr>
      </w:pPr>
      <w:r w:rsidRPr="000E0486">
        <w:rPr>
          <w:rFonts w:ascii="Simplified Arabic" w:hAnsi="Simplified Arabic" w:cs="Simplified Arabic"/>
          <w:sz w:val="28"/>
          <w:szCs w:val="28"/>
          <w:lang w:bidi="ar-IQ"/>
        </w:rPr>
        <w:t>- Relying on research to identify the special vocabulary exercises in the evolution of some of the results of the physical abilities and programmed with the young players in the preparation stage.</w:t>
      </w:r>
    </w:p>
    <w:p w:rsidR="000E0486" w:rsidRPr="000E0486" w:rsidRDefault="000E0486" w:rsidP="000E0486">
      <w:pPr>
        <w:rPr>
          <w:rFonts w:ascii="Simplified Arabic" w:hAnsi="Simplified Arabic" w:cs="Simplified Arabic"/>
          <w:sz w:val="28"/>
          <w:szCs w:val="28"/>
          <w:lang w:bidi="ar-IQ"/>
        </w:rPr>
      </w:pPr>
      <w:r w:rsidRPr="000E0486">
        <w:rPr>
          <w:rFonts w:ascii="Simplified Arabic" w:hAnsi="Simplified Arabic" w:cs="Simplified Arabic"/>
          <w:sz w:val="28"/>
          <w:szCs w:val="28"/>
          <w:lang w:bidi="ar-IQ"/>
        </w:rPr>
        <w:t>- To emphasize the diversity of exercises specific to the speed of the performance of the blitz (Third Wave) and the rapid transmission among young football players hand that are similar to the requirements of the competition because of its impact on the evolution of the level of play.</w:t>
      </w:r>
    </w:p>
    <w:p w:rsidR="000E0486" w:rsidRPr="007F61C7" w:rsidRDefault="000E0486" w:rsidP="000E0486">
      <w:pPr>
        <w:jc w:val="both"/>
        <w:rPr>
          <w:rFonts w:ascii="Simplified Arabic" w:hAnsi="Simplified Arabic" w:cs="Simplified Arabic"/>
          <w:sz w:val="28"/>
          <w:szCs w:val="28"/>
          <w:lang w:bidi="ar-IQ"/>
        </w:rPr>
      </w:pPr>
      <w:r w:rsidRPr="000E0486">
        <w:rPr>
          <w:rFonts w:ascii="Simplified Arabic" w:hAnsi="Simplified Arabic" w:cs="Simplified Arabic"/>
          <w:sz w:val="28"/>
          <w:szCs w:val="28"/>
          <w:lang w:bidi="ar-IQ"/>
        </w:rPr>
        <w:t>- Emphasis on the need to link some of the physical abilities and the speed performance of the blitz (Third Wave) and the rapid transmissi</w:t>
      </w:r>
      <w:r>
        <w:rPr>
          <w:rFonts w:ascii="Simplified Arabic" w:hAnsi="Simplified Arabic" w:cs="Simplified Arabic"/>
          <w:sz w:val="28"/>
          <w:szCs w:val="28"/>
          <w:lang w:bidi="ar-IQ"/>
        </w:rPr>
        <w:t>on among young players handball</w:t>
      </w:r>
      <w:r w:rsidRPr="000E0486">
        <w:rPr>
          <w:rFonts w:ascii="Simplified Arabic" w:hAnsi="Simplified Arabic" w:cs="Simplified Arabic"/>
          <w:sz w:val="28"/>
          <w:szCs w:val="28"/>
          <w:lang w:bidi="ar-IQ"/>
        </w:rPr>
        <w:t>, and this has been proved by the search results.</w:t>
      </w:r>
    </w:p>
    <w:p w:rsidR="002200DF" w:rsidRPr="00FE55CE" w:rsidRDefault="0022375C" w:rsidP="000E0486">
      <w:pPr>
        <w:spacing w:line="360" w:lineRule="auto"/>
        <w:ind w:left="360"/>
        <w:jc w:val="both"/>
        <w:rPr>
          <w:sz w:val="28"/>
          <w:szCs w:val="28"/>
          <w:lang w:bidi="ar-IQ"/>
        </w:rPr>
      </w:pPr>
      <w:r w:rsidRPr="0022375C">
        <w:rPr>
          <w:sz w:val="28"/>
          <w:szCs w:val="28"/>
          <w:lang w:bidi="ar-IQ"/>
        </w:rPr>
        <w:t xml:space="preserve">    </w:t>
      </w:r>
      <w:r w:rsidR="000267B6">
        <w:rPr>
          <w:sz w:val="28"/>
          <w:szCs w:val="28"/>
          <w:lang w:bidi="ar-IQ"/>
        </w:rPr>
        <w:t xml:space="preserve">     </w:t>
      </w:r>
      <w:r w:rsidR="00FE55CE">
        <w:rPr>
          <w:sz w:val="28"/>
          <w:szCs w:val="28"/>
          <w:lang w:bidi="ar-IQ"/>
        </w:rPr>
        <w:t xml:space="preserve"> </w:t>
      </w:r>
      <w:r w:rsidR="00FE55CE" w:rsidRPr="00FE55CE">
        <w:rPr>
          <w:sz w:val="28"/>
          <w:szCs w:val="28"/>
          <w:lang w:bidi="ar-IQ"/>
        </w:rPr>
        <w:t xml:space="preserve">  </w:t>
      </w:r>
      <w:r w:rsidR="0057045C" w:rsidRPr="00FE55CE">
        <w:rPr>
          <w:sz w:val="28"/>
          <w:szCs w:val="28"/>
          <w:lang w:bidi="ar-IQ"/>
        </w:rPr>
        <w:t xml:space="preserve"> </w:t>
      </w:r>
      <w:r w:rsidR="00573656" w:rsidRPr="00FE55CE">
        <w:rPr>
          <w:sz w:val="28"/>
          <w:szCs w:val="28"/>
          <w:lang w:bidi="ar-IQ"/>
        </w:rPr>
        <w:t xml:space="preserve"> </w:t>
      </w:r>
      <w:r w:rsidR="002200DF" w:rsidRPr="00FE55CE">
        <w:rPr>
          <w:sz w:val="28"/>
          <w:szCs w:val="28"/>
          <w:lang w:bidi="ar-IQ"/>
        </w:rPr>
        <w:t xml:space="preserve">  </w:t>
      </w:r>
    </w:p>
    <w:sectPr w:rsidR="002200DF" w:rsidRPr="00FE55CE" w:rsidSect="00866A40">
      <w:headerReference w:type="default" r:id="rId9"/>
      <w:pgSz w:w="11906" w:h="16838"/>
      <w:pgMar w:top="851" w:right="1418" w:bottom="851" w:left="1418" w:header="420" w:footer="709" w:gutter="0"/>
      <w:pgNumType w:fmt="lowerLetter" w:start="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943" w:rsidRDefault="00B87943" w:rsidP="00A20F73">
      <w:pPr>
        <w:spacing w:after="0" w:line="240" w:lineRule="auto"/>
      </w:pPr>
      <w:r>
        <w:separator/>
      </w:r>
    </w:p>
  </w:endnote>
  <w:endnote w:type="continuationSeparator" w:id="0">
    <w:p w:rsidR="00B87943" w:rsidRDefault="00B87943" w:rsidP="00A20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943" w:rsidRDefault="00B87943" w:rsidP="00A20F73">
      <w:pPr>
        <w:spacing w:after="0" w:line="240" w:lineRule="auto"/>
      </w:pPr>
      <w:r>
        <w:separator/>
      </w:r>
    </w:p>
  </w:footnote>
  <w:footnote w:type="continuationSeparator" w:id="0">
    <w:p w:rsidR="00B87943" w:rsidRDefault="00B87943" w:rsidP="00A20F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3194505"/>
      <w:docPartObj>
        <w:docPartGallery w:val="Page Numbers (Top of Page)"/>
        <w:docPartUnique/>
      </w:docPartObj>
    </w:sdtPr>
    <w:sdtEndPr/>
    <w:sdtContent>
      <w:p w:rsidR="00A20F73" w:rsidRDefault="00A20F73" w:rsidP="00A20F73">
        <w:pPr>
          <w:pStyle w:val="a5"/>
          <w:jc w:val="right"/>
        </w:pPr>
        <w:r>
          <w:fldChar w:fldCharType="begin"/>
        </w:r>
        <w:r>
          <w:instrText>PAGE   \* MERGEFORMAT</w:instrText>
        </w:r>
        <w:r>
          <w:fldChar w:fldCharType="separate"/>
        </w:r>
        <w:r w:rsidR="003E3AD7" w:rsidRPr="003E3AD7">
          <w:rPr>
            <w:rFonts w:cs="Calibri"/>
            <w:noProof/>
            <w:lang w:val="ar-SA"/>
          </w:rPr>
          <w:t>d</w:t>
        </w:r>
        <w:r>
          <w:fldChar w:fldCharType="end"/>
        </w:r>
      </w:p>
    </w:sdtContent>
  </w:sdt>
  <w:p w:rsidR="00A20F73" w:rsidRDefault="00A20F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14918"/>
    <w:multiLevelType w:val="hybridMultilevel"/>
    <w:tmpl w:val="A452894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1513D6"/>
    <w:multiLevelType w:val="hybridMultilevel"/>
    <w:tmpl w:val="4AE811F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C3A4C1F"/>
    <w:multiLevelType w:val="hybridMultilevel"/>
    <w:tmpl w:val="4B2C62B6"/>
    <w:lvl w:ilvl="0" w:tplc="41606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F4175A"/>
    <w:multiLevelType w:val="hybridMultilevel"/>
    <w:tmpl w:val="B142B5C8"/>
    <w:lvl w:ilvl="0" w:tplc="65BAF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E27"/>
    <w:rsid w:val="000267B6"/>
    <w:rsid w:val="000A4F48"/>
    <w:rsid w:val="000B6EAF"/>
    <w:rsid w:val="000E0486"/>
    <w:rsid w:val="00134FFD"/>
    <w:rsid w:val="002200DF"/>
    <w:rsid w:val="0022375C"/>
    <w:rsid w:val="003E3AD7"/>
    <w:rsid w:val="0057045C"/>
    <w:rsid w:val="00573656"/>
    <w:rsid w:val="0079570C"/>
    <w:rsid w:val="007F61C7"/>
    <w:rsid w:val="00866A40"/>
    <w:rsid w:val="0093141D"/>
    <w:rsid w:val="00A20F73"/>
    <w:rsid w:val="00B34E27"/>
    <w:rsid w:val="00B4170E"/>
    <w:rsid w:val="00B87943"/>
    <w:rsid w:val="00BE6499"/>
    <w:rsid w:val="00C80E47"/>
    <w:rsid w:val="00C8487D"/>
    <w:rsid w:val="00CC04BC"/>
    <w:rsid w:val="00CF749F"/>
    <w:rsid w:val="00EB139A"/>
    <w:rsid w:val="00EB3048"/>
    <w:rsid w:val="00F86FC4"/>
    <w:rsid w:val="00FC67F7"/>
    <w:rsid w:val="00FE55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41D"/>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3141D"/>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93141D"/>
    <w:rPr>
      <w:rFonts w:ascii="Tahoma" w:eastAsia="Calibri" w:hAnsi="Tahoma" w:cs="Tahoma"/>
      <w:sz w:val="16"/>
      <w:szCs w:val="16"/>
    </w:rPr>
  </w:style>
  <w:style w:type="paragraph" w:styleId="a4">
    <w:name w:val="List Paragraph"/>
    <w:basedOn w:val="a"/>
    <w:uiPriority w:val="34"/>
    <w:qFormat/>
    <w:rsid w:val="0057045C"/>
    <w:pPr>
      <w:ind w:left="720"/>
      <w:contextualSpacing/>
    </w:pPr>
  </w:style>
  <w:style w:type="paragraph" w:styleId="a5">
    <w:name w:val="header"/>
    <w:basedOn w:val="a"/>
    <w:link w:val="Char0"/>
    <w:uiPriority w:val="99"/>
    <w:unhideWhenUsed/>
    <w:rsid w:val="00A20F73"/>
    <w:pPr>
      <w:tabs>
        <w:tab w:val="center" w:pos="4153"/>
        <w:tab w:val="right" w:pos="8306"/>
      </w:tabs>
      <w:spacing w:after="0" w:line="240" w:lineRule="auto"/>
    </w:pPr>
  </w:style>
  <w:style w:type="character" w:customStyle="1" w:styleId="Char0">
    <w:name w:val="رأس الصفحة Char"/>
    <w:basedOn w:val="a0"/>
    <w:link w:val="a5"/>
    <w:uiPriority w:val="99"/>
    <w:rsid w:val="00A20F73"/>
    <w:rPr>
      <w:rFonts w:ascii="Calibri" w:eastAsia="Calibri" w:hAnsi="Calibri" w:cs="Arial"/>
    </w:rPr>
  </w:style>
  <w:style w:type="paragraph" w:styleId="a6">
    <w:name w:val="footer"/>
    <w:basedOn w:val="a"/>
    <w:link w:val="Char1"/>
    <w:uiPriority w:val="99"/>
    <w:unhideWhenUsed/>
    <w:rsid w:val="00A20F73"/>
    <w:pPr>
      <w:tabs>
        <w:tab w:val="center" w:pos="4153"/>
        <w:tab w:val="right" w:pos="8306"/>
      </w:tabs>
      <w:spacing w:after="0" w:line="240" w:lineRule="auto"/>
    </w:pPr>
  </w:style>
  <w:style w:type="character" w:customStyle="1" w:styleId="Char1">
    <w:name w:val="تذييل الصفحة Char"/>
    <w:basedOn w:val="a0"/>
    <w:link w:val="a6"/>
    <w:uiPriority w:val="99"/>
    <w:rsid w:val="00A20F73"/>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41D"/>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3141D"/>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93141D"/>
    <w:rPr>
      <w:rFonts w:ascii="Tahoma" w:eastAsia="Calibri" w:hAnsi="Tahoma" w:cs="Tahoma"/>
      <w:sz w:val="16"/>
      <w:szCs w:val="16"/>
    </w:rPr>
  </w:style>
  <w:style w:type="paragraph" w:styleId="a4">
    <w:name w:val="List Paragraph"/>
    <w:basedOn w:val="a"/>
    <w:uiPriority w:val="34"/>
    <w:qFormat/>
    <w:rsid w:val="0057045C"/>
    <w:pPr>
      <w:ind w:left="720"/>
      <w:contextualSpacing/>
    </w:pPr>
  </w:style>
  <w:style w:type="paragraph" w:styleId="a5">
    <w:name w:val="header"/>
    <w:basedOn w:val="a"/>
    <w:link w:val="Char0"/>
    <w:uiPriority w:val="99"/>
    <w:unhideWhenUsed/>
    <w:rsid w:val="00A20F73"/>
    <w:pPr>
      <w:tabs>
        <w:tab w:val="center" w:pos="4153"/>
        <w:tab w:val="right" w:pos="8306"/>
      </w:tabs>
      <w:spacing w:after="0" w:line="240" w:lineRule="auto"/>
    </w:pPr>
  </w:style>
  <w:style w:type="character" w:customStyle="1" w:styleId="Char0">
    <w:name w:val="رأس الصفحة Char"/>
    <w:basedOn w:val="a0"/>
    <w:link w:val="a5"/>
    <w:uiPriority w:val="99"/>
    <w:rsid w:val="00A20F73"/>
    <w:rPr>
      <w:rFonts w:ascii="Calibri" w:eastAsia="Calibri" w:hAnsi="Calibri" w:cs="Arial"/>
    </w:rPr>
  </w:style>
  <w:style w:type="paragraph" w:styleId="a6">
    <w:name w:val="footer"/>
    <w:basedOn w:val="a"/>
    <w:link w:val="Char1"/>
    <w:uiPriority w:val="99"/>
    <w:unhideWhenUsed/>
    <w:rsid w:val="00A20F73"/>
    <w:pPr>
      <w:tabs>
        <w:tab w:val="center" w:pos="4153"/>
        <w:tab w:val="right" w:pos="8306"/>
      </w:tabs>
      <w:spacing w:after="0" w:line="240" w:lineRule="auto"/>
    </w:pPr>
  </w:style>
  <w:style w:type="character" w:customStyle="1" w:styleId="Char1">
    <w:name w:val="تذييل الصفحة Char"/>
    <w:basedOn w:val="a0"/>
    <w:link w:val="a6"/>
    <w:uiPriority w:val="99"/>
    <w:rsid w:val="00A20F73"/>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776</Words>
  <Characters>4428</Characters>
  <Application>Microsoft Office Word</Application>
  <DocSecurity>0</DocSecurity>
  <Lines>36</Lines>
  <Paragraphs>10</Paragraphs>
  <ScaleCrop>false</ScaleCrop>
  <HeadingPairs>
    <vt:vector size="2" baseType="variant">
      <vt:variant>
        <vt:lpstr>العنوان</vt:lpstr>
      </vt:variant>
      <vt:variant>
        <vt:i4>1</vt:i4>
      </vt:variant>
    </vt:vector>
  </HeadingPairs>
  <TitlesOfParts>
    <vt:vector size="1" baseType="lpstr">
      <vt:lpstr/>
    </vt:vector>
  </TitlesOfParts>
  <Company>GroupX</Company>
  <LinksUpToDate>false</LinksUpToDate>
  <CharactersWithSpaces>5194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Ammar2015</dc:creator>
  <cp:lastModifiedBy>enx</cp:lastModifiedBy>
  <cp:revision>16</cp:revision>
  <cp:lastPrinted>2016-09-30T19:06:00Z</cp:lastPrinted>
  <dcterms:created xsi:type="dcterms:W3CDTF">2016-05-11T18:52:00Z</dcterms:created>
  <dcterms:modified xsi:type="dcterms:W3CDTF">2016-09-30T19:07:00Z</dcterms:modified>
</cp:coreProperties>
</file>